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03E" w:rsidRPr="002A1DDB" w:rsidRDefault="0029445A" w:rsidP="00E33DCE">
      <w:pPr>
        <w:spacing w:beforeLines="50" w:before="180" w:line="480" w:lineRule="exact"/>
        <w:jc w:val="center"/>
        <w:rPr>
          <w:rFonts w:ascii="標楷體" w:eastAsia="標楷體" w:hAnsi="標楷體"/>
          <w:b/>
          <w:bCs/>
          <w:color w:val="000000"/>
          <w:sz w:val="32"/>
        </w:rPr>
      </w:pPr>
      <w:r w:rsidRPr="002A1DDB">
        <w:rPr>
          <w:rFonts w:ascii="標楷體" w:eastAsia="標楷體" w:hAnsi="標楷體" w:hint="eastAsia"/>
          <w:b/>
          <w:bCs/>
          <w:sz w:val="32"/>
        </w:rPr>
        <w:t>本土語</w:t>
      </w:r>
      <w:r w:rsidR="009B2FFF" w:rsidRPr="002A1DDB">
        <w:rPr>
          <w:rFonts w:ascii="標楷體" w:eastAsia="標楷體" w:hAnsi="標楷體" w:hint="eastAsia"/>
          <w:b/>
          <w:bCs/>
          <w:sz w:val="32"/>
        </w:rPr>
        <w:t>文</w:t>
      </w:r>
      <w:r w:rsidR="00852ACC" w:rsidRPr="002A1DDB">
        <w:rPr>
          <w:rFonts w:ascii="標楷體" w:eastAsia="標楷體" w:hAnsi="標楷體" w:hint="eastAsia"/>
          <w:b/>
          <w:bCs/>
          <w:sz w:val="32"/>
        </w:rPr>
        <w:t>/新住民語文</w:t>
      </w:r>
      <w:r w:rsidRPr="002A1DDB">
        <w:rPr>
          <w:rFonts w:ascii="標楷體" w:eastAsia="標楷體" w:hAnsi="標楷體" w:hint="eastAsia"/>
          <w:b/>
          <w:bCs/>
          <w:sz w:val="32"/>
        </w:rPr>
        <w:t>選修課程調查表</w:t>
      </w:r>
    </w:p>
    <w:p w:rsidR="00AD3B20" w:rsidRDefault="00AD3B20" w:rsidP="00C70528">
      <w:pPr>
        <w:pStyle w:val="Web"/>
        <w:spacing w:beforeLines="100" w:before="360" w:beforeAutospacing="0" w:after="0" w:afterAutospacing="0" w:line="560" w:lineRule="exact"/>
        <w:contextualSpacing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親愛的家長您好:</w:t>
      </w:r>
    </w:p>
    <w:p w:rsidR="00AD3B20" w:rsidRDefault="00AD3B20" w:rsidP="00C70528">
      <w:pPr>
        <w:pStyle w:val="Web"/>
        <w:spacing w:before="0" w:beforeAutospacing="0" w:after="0" w:afterAutospacing="0" w:line="560" w:lineRule="exact"/>
        <w:ind w:firstLineChars="200" w:firstLine="560"/>
        <w:contextualSpacing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恭喜您的孩子即將邁入新的學習階段，迎接嶄新的學習旅程!</w:t>
      </w:r>
    </w:p>
    <w:p w:rsidR="00AD3B20" w:rsidRDefault="00AD3B20" w:rsidP="00C70528">
      <w:pPr>
        <w:pStyle w:val="Web"/>
        <w:spacing w:before="0" w:beforeAutospacing="0" w:after="0" w:afterAutospacing="0" w:line="560" w:lineRule="exact"/>
        <w:ind w:firstLineChars="200" w:firstLine="560"/>
        <w:contextualSpacing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新時代新的關鍵能力就是要具備文化素養，而語言就是文化理解的敲門磚。這一門的</w:t>
      </w:r>
      <w:r w:rsidR="00F87769">
        <w:rPr>
          <w:rFonts w:ascii="標楷體" w:eastAsia="標楷體" w:hAnsi="標楷體" w:hint="eastAsia"/>
          <w:sz w:val="28"/>
          <w:szCs w:val="28"/>
        </w:rPr>
        <w:t>本土語文/</w:t>
      </w:r>
      <w:r w:rsidR="00A52215">
        <w:rPr>
          <w:rFonts w:ascii="標楷體" w:eastAsia="標楷體" w:hAnsi="標楷體" w:hint="eastAsia"/>
          <w:sz w:val="28"/>
          <w:szCs w:val="28"/>
        </w:rPr>
        <w:t>新住</w:t>
      </w:r>
      <w:r w:rsidR="00F87769">
        <w:rPr>
          <w:rFonts w:ascii="標楷體" w:eastAsia="標楷體" w:hAnsi="標楷體" w:hint="eastAsia"/>
          <w:sz w:val="28"/>
          <w:szCs w:val="28"/>
        </w:rPr>
        <w:t>民語文</w:t>
      </w:r>
      <w:r>
        <w:rPr>
          <w:rFonts w:ascii="標楷體" w:eastAsia="標楷體" w:hAnsi="標楷體" w:hint="eastAsia"/>
          <w:sz w:val="28"/>
          <w:szCs w:val="28"/>
        </w:rPr>
        <w:t>課程非常特別且多元，有</w:t>
      </w:r>
      <w:r w:rsidR="00F87769">
        <w:rPr>
          <w:rFonts w:ascii="標楷體" w:eastAsia="標楷體" w:hAnsi="標楷體" w:hint="eastAsia"/>
          <w:sz w:val="28"/>
          <w:szCs w:val="28"/>
        </w:rPr>
        <w:t>閩南語、客家語、原住民語</w:t>
      </w:r>
      <w:r>
        <w:rPr>
          <w:rFonts w:ascii="標楷體" w:eastAsia="標楷體" w:hAnsi="標楷體" w:hint="eastAsia"/>
          <w:sz w:val="28"/>
          <w:szCs w:val="28"/>
        </w:rPr>
        <w:t>及</w:t>
      </w:r>
      <w:r w:rsidR="00F87769">
        <w:rPr>
          <w:rFonts w:ascii="標楷體" w:eastAsia="標楷體" w:hAnsi="標楷體" w:hint="eastAsia"/>
          <w:sz w:val="28"/>
          <w:szCs w:val="28"/>
        </w:rPr>
        <w:t>包含越南、印尼、泰國</w:t>
      </w:r>
      <w:r w:rsidR="00F87769">
        <w:rPr>
          <w:rFonts w:ascii="標楷體" w:eastAsia="標楷體" w:hAnsi="標楷體"/>
          <w:sz w:val="28"/>
          <w:szCs w:val="28"/>
        </w:rPr>
        <w:t>……</w:t>
      </w:r>
      <w:r w:rsidR="00F87769">
        <w:rPr>
          <w:rFonts w:ascii="標楷體" w:eastAsia="標楷體" w:hAnsi="標楷體" w:hint="eastAsia"/>
          <w:sz w:val="28"/>
          <w:szCs w:val="28"/>
        </w:rPr>
        <w:t>等的新住民</w:t>
      </w:r>
      <w:r>
        <w:rPr>
          <w:rFonts w:ascii="標楷體" w:eastAsia="標楷體" w:hAnsi="標楷體" w:hint="eastAsia"/>
          <w:sz w:val="28"/>
          <w:szCs w:val="28"/>
        </w:rPr>
        <w:t>語</w:t>
      </w:r>
      <w:r w:rsidR="00F87769">
        <w:rPr>
          <w:rFonts w:ascii="標楷體" w:eastAsia="標楷體" w:hAnsi="標楷體" w:hint="eastAsia"/>
          <w:sz w:val="28"/>
          <w:szCs w:val="28"/>
        </w:rPr>
        <w:t>文</w:t>
      </w:r>
      <w:r>
        <w:rPr>
          <w:rFonts w:ascii="標楷體" w:eastAsia="標楷體" w:hAnsi="標楷體" w:hint="eastAsia"/>
          <w:sz w:val="28"/>
          <w:szCs w:val="28"/>
        </w:rPr>
        <w:t>類別可以選修，您可以帶著孩子一起討論，選擇其中一種語言後可以進行至少一年的學習。</w:t>
      </w:r>
    </w:p>
    <w:p w:rsidR="00AD3B20" w:rsidRDefault="009001CF" w:rsidP="00C70528">
      <w:pPr>
        <w:pStyle w:val="Web"/>
        <w:spacing w:before="0" w:beforeAutospacing="0" w:after="0" w:afterAutospacing="0" w:line="560" w:lineRule="exact"/>
        <w:ind w:firstLineChars="200" w:firstLine="560"/>
        <w:contextualSpacing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台灣就是一個多族群的國家，呈現語言及文化的多元樣貌</w:t>
      </w:r>
      <w:r w:rsidR="00AD3B20" w:rsidRPr="002A1DDB">
        <w:rPr>
          <w:rFonts w:ascii="標楷體" w:eastAsia="標楷體" w:hAnsi="標楷體" w:hint="eastAsia"/>
          <w:sz w:val="28"/>
          <w:szCs w:val="28"/>
        </w:rPr>
        <w:t>，</w:t>
      </w:r>
      <w:r w:rsidR="00020436">
        <w:rPr>
          <w:rFonts w:ascii="標楷體" w:eastAsia="標楷體" w:hAnsi="標楷體" w:hint="eastAsia"/>
          <w:sz w:val="28"/>
          <w:szCs w:val="28"/>
        </w:rPr>
        <w:t>而</w:t>
      </w:r>
      <w:r w:rsidR="00AD3B20" w:rsidRPr="002A1DDB">
        <w:rPr>
          <w:rFonts w:ascii="標楷體" w:eastAsia="標楷體" w:hAnsi="標楷體"/>
          <w:sz w:val="28"/>
          <w:szCs w:val="28"/>
        </w:rPr>
        <w:t>各種語</w:t>
      </w:r>
      <w:r w:rsidR="00AD3B20" w:rsidRPr="002A1DDB">
        <w:rPr>
          <w:rFonts w:ascii="標楷體" w:eastAsia="標楷體" w:hAnsi="標楷體" w:hint="eastAsia"/>
          <w:sz w:val="28"/>
          <w:szCs w:val="28"/>
        </w:rPr>
        <w:t>文</w:t>
      </w:r>
      <w:r w:rsidR="00AD3B20" w:rsidRPr="002A1DDB">
        <w:rPr>
          <w:rFonts w:ascii="標楷體" w:eastAsia="標楷體" w:hAnsi="標楷體"/>
          <w:sz w:val="28"/>
          <w:szCs w:val="28"/>
        </w:rPr>
        <w:t>均有其特色，透過語</w:t>
      </w:r>
      <w:r w:rsidR="00AD3B20" w:rsidRPr="002A1DDB">
        <w:rPr>
          <w:rFonts w:ascii="標楷體" w:eastAsia="標楷體" w:hAnsi="標楷體" w:hint="eastAsia"/>
          <w:sz w:val="28"/>
          <w:szCs w:val="28"/>
        </w:rPr>
        <w:t>文</w:t>
      </w:r>
      <w:r w:rsidR="00AD3B20" w:rsidRPr="002A1DDB">
        <w:rPr>
          <w:rFonts w:ascii="標楷體" w:eastAsia="標楷體" w:hAnsi="標楷體"/>
          <w:sz w:val="28"/>
          <w:szCs w:val="28"/>
        </w:rPr>
        <w:t>的學習，</w:t>
      </w:r>
      <w:r w:rsidR="00AD3B20" w:rsidRPr="002A1DDB">
        <w:rPr>
          <w:rFonts w:ascii="標楷體" w:eastAsia="標楷體" w:hAnsi="標楷體" w:hint="eastAsia"/>
          <w:sz w:val="28"/>
          <w:szCs w:val="28"/>
        </w:rPr>
        <w:t>能夠</w:t>
      </w:r>
      <w:r w:rsidR="00AD3B20" w:rsidRPr="002A1DDB">
        <w:rPr>
          <w:rFonts w:ascii="標楷體" w:eastAsia="標楷體" w:hAnsi="標楷體"/>
          <w:sz w:val="28"/>
          <w:szCs w:val="28"/>
        </w:rPr>
        <w:t>體驗</w:t>
      </w:r>
      <w:r w:rsidR="00AD3B20" w:rsidRPr="002A1DDB">
        <w:rPr>
          <w:rFonts w:ascii="標楷體" w:eastAsia="標楷體" w:hAnsi="標楷體" w:hint="eastAsia"/>
          <w:sz w:val="28"/>
          <w:szCs w:val="28"/>
        </w:rPr>
        <w:t>多元豐富</w:t>
      </w:r>
      <w:r w:rsidR="00AD3B20" w:rsidRPr="002A1DDB">
        <w:rPr>
          <w:rFonts w:ascii="標楷體" w:eastAsia="標楷體" w:hAnsi="標楷體"/>
          <w:sz w:val="28"/>
          <w:szCs w:val="28"/>
        </w:rPr>
        <w:t>的文化生活</w:t>
      </w:r>
      <w:r w:rsidR="00AD3B20" w:rsidRPr="002A1DDB">
        <w:rPr>
          <w:rFonts w:ascii="標楷體" w:eastAsia="標楷體" w:hAnsi="標楷體" w:hint="eastAsia"/>
          <w:sz w:val="28"/>
          <w:szCs w:val="28"/>
        </w:rPr>
        <w:t>，對不同的文化能有更多的包容和理解，最重要的是可以保存</w:t>
      </w:r>
      <w:r w:rsidR="00AD3B20" w:rsidRPr="002A1DDB">
        <w:rPr>
          <w:rFonts w:ascii="標楷體" w:eastAsia="標楷體" w:hAnsi="標楷體"/>
          <w:sz w:val="28"/>
          <w:szCs w:val="28"/>
        </w:rPr>
        <w:t>先民代代相傳族群的語</w:t>
      </w:r>
      <w:r w:rsidR="00020436">
        <w:rPr>
          <w:rFonts w:ascii="標楷體" w:eastAsia="標楷體" w:hAnsi="標楷體"/>
          <w:sz w:val="28"/>
          <w:szCs w:val="28"/>
        </w:rPr>
        <w:t>文</w:t>
      </w:r>
      <w:r w:rsidR="00AD3B20" w:rsidRPr="002A1DDB">
        <w:rPr>
          <w:rFonts w:ascii="標楷體" w:eastAsia="標楷體" w:hAnsi="標楷體" w:hint="eastAsia"/>
          <w:sz w:val="28"/>
          <w:szCs w:val="28"/>
        </w:rPr>
        <w:t>資產</w:t>
      </w:r>
      <w:r w:rsidR="00AD3B20" w:rsidRPr="002A1DDB">
        <w:rPr>
          <w:rFonts w:ascii="標楷體" w:eastAsia="標楷體" w:hAnsi="標楷體"/>
          <w:sz w:val="28"/>
          <w:szCs w:val="28"/>
        </w:rPr>
        <w:t>，</w:t>
      </w:r>
      <w:r w:rsidR="00020436">
        <w:rPr>
          <w:rFonts w:ascii="標楷體" w:eastAsia="標楷體" w:hAnsi="標楷體" w:hint="eastAsia"/>
          <w:sz w:val="28"/>
          <w:szCs w:val="28"/>
        </w:rPr>
        <w:t>對</w:t>
      </w:r>
      <w:r w:rsidR="00FC10B5">
        <w:rPr>
          <w:rFonts w:ascii="標楷體" w:eastAsia="標楷體" w:hAnsi="標楷體" w:hint="eastAsia"/>
          <w:sz w:val="28"/>
          <w:szCs w:val="28"/>
        </w:rPr>
        <w:t>自身</w:t>
      </w:r>
      <w:r w:rsidR="00020436">
        <w:rPr>
          <w:rFonts w:ascii="標楷體" w:eastAsia="標楷體" w:hAnsi="標楷體" w:hint="eastAsia"/>
          <w:sz w:val="28"/>
          <w:szCs w:val="28"/>
        </w:rPr>
        <w:t>文化有更多的認同與自信並</w:t>
      </w:r>
      <w:r w:rsidR="00AD3B20" w:rsidRPr="002A1DDB">
        <w:rPr>
          <w:rFonts w:ascii="標楷體" w:eastAsia="標楷體" w:hAnsi="標楷體" w:hint="eastAsia"/>
          <w:sz w:val="28"/>
          <w:szCs w:val="28"/>
        </w:rPr>
        <w:t>培養跨文化</w:t>
      </w:r>
      <w:r w:rsidR="00AD3B20" w:rsidRPr="002A1DDB">
        <w:rPr>
          <w:rFonts w:ascii="標楷體" w:eastAsia="標楷體" w:hAnsi="標楷體"/>
          <w:sz w:val="28"/>
          <w:szCs w:val="28"/>
        </w:rPr>
        <w:t>多元的</w:t>
      </w:r>
      <w:r w:rsidR="00AD3B20" w:rsidRPr="002A1DDB">
        <w:rPr>
          <w:rFonts w:ascii="標楷體" w:eastAsia="標楷體" w:hAnsi="標楷體" w:hint="eastAsia"/>
          <w:sz w:val="28"/>
          <w:szCs w:val="28"/>
        </w:rPr>
        <w:t>國際視野。</w:t>
      </w:r>
    </w:p>
    <w:p w:rsidR="00E33DCE" w:rsidRDefault="0050403E" w:rsidP="00C70528">
      <w:pPr>
        <w:pStyle w:val="Web"/>
        <w:spacing w:before="0" w:beforeAutospacing="0" w:after="0" w:afterAutospacing="0" w:line="560" w:lineRule="exact"/>
        <w:ind w:firstLineChars="200" w:firstLine="560"/>
        <w:contextualSpacing/>
        <w:jc w:val="both"/>
        <w:rPr>
          <w:rFonts w:ascii="標楷體" w:eastAsia="標楷體" w:hAnsi="標楷體"/>
          <w:bCs/>
          <w:sz w:val="28"/>
          <w:szCs w:val="28"/>
        </w:rPr>
      </w:pPr>
      <w:r w:rsidRPr="002A1DDB">
        <w:rPr>
          <w:rFonts w:ascii="標楷體" w:eastAsia="標楷體" w:hAnsi="標楷體" w:hint="eastAsia"/>
          <w:bCs/>
          <w:sz w:val="28"/>
          <w:szCs w:val="28"/>
        </w:rPr>
        <w:t>目前本土語</w:t>
      </w:r>
      <w:r w:rsidR="009B2FFF" w:rsidRPr="002A1DDB">
        <w:rPr>
          <w:rFonts w:ascii="標楷體" w:eastAsia="標楷體" w:hAnsi="標楷體" w:hint="eastAsia"/>
          <w:bCs/>
          <w:sz w:val="28"/>
          <w:szCs w:val="28"/>
        </w:rPr>
        <w:t>文</w:t>
      </w:r>
      <w:r w:rsidRPr="002A1DDB">
        <w:rPr>
          <w:rFonts w:ascii="標楷體" w:eastAsia="標楷體" w:hAnsi="標楷體" w:hint="eastAsia"/>
          <w:bCs/>
          <w:sz w:val="28"/>
          <w:szCs w:val="28"/>
        </w:rPr>
        <w:t>流失速度非常快，</w:t>
      </w:r>
      <w:r w:rsidR="0007331A" w:rsidRPr="002A1DDB">
        <w:rPr>
          <w:rFonts w:ascii="標楷體" w:eastAsia="標楷體" w:hAnsi="標楷體" w:hint="eastAsia"/>
          <w:bCs/>
          <w:sz w:val="28"/>
          <w:szCs w:val="28"/>
        </w:rPr>
        <w:t>語言文化等無形資產保存不易，</w:t>
      </w:r>
      <w:r w:rsidRPr="002A1DDB">
        <w:rPr>
          <w:rFonts w:ascii="標楷體" w:eastAsia="標楷體" w:hAnsi="標楷體" w:hint="eastAsia"/>
          <w:bCs/>
          <w:sz w:val="28"/>
          <w:szCs w:val="28"/>
        </w:rPr>
        <w:t>期盼我</w:t>
      </w:r>
      <w:r w:rsidRPr="002A1DDB">
        <w:rPr>
          <w:rFonts w:ascii="標楷體" w:eastAsia="標楷體" w:hAnsi="標楷體"/>
          <w:bCs/>
          <w:sz w:val="28"/>
          <w:szCs w:val="28"/>
        </w:rPr>
        <w:t>們</w:t>
      </w:r>
      <w:r w:rsidRPr="002A1DDB">
        <w:rPr>
          <w:rFonts w:ascii="標楷體" w:eastAsia="標楷體" w:hAnsi="標楷體" w:hint="eastAsia"/>
          <w:bCs/>
          <w:sz w:val="28"/>
          <w:szCs w:val="28"/>
        </w:rPr>
        <w:t>一起來努力，</w:t>
      </w:r>
      <w:r w:rsidR="00420AC3" w:rsidRPr="002A1DDB">
        <w:rPr>
          <w:rFonts w:ascii="標楷體" w:eastAsia="標楷體" w:hAnsi="標楷體" w:hint="eastAsia"/>
          <w:bCs/>
          <w:sz w:val="28"/>
          <w:szCs w:val="28"/>
        </w:rPr>
        <w:t>讓本土語</w:t>
      </w:r>
      <w:r w:rsidR="009B2FFF" w:rsidRPr="002A1DDB">
        <w:rPr>
          <w:rFonts w:ascii="標楷體" w:eastAsia="標楷體" w:hAnsi="標楷體" w:hint="eastAsia"/>
          <w:bCs/>
          <w:sz w:val="28"/>
          <w:szCs w:val="28"/>
        </w:rPr>
        <w:t>文</w:t>
      </w:r>
      <w:r w:rsidR="00FC10B5">
        <w:rPr>
          <w:rFonts w:ascii="標楷體" w:eastAsia="標楷體" w:hAnsi="標楷體" w:hint="eastAsia"/>
          <w:bCs/>
          <w:sz w:val="28"/>
          <w:szCs w:val="28"/>
        </w:rPr>
        <w:t>源</w:t>
      </w:r>
      <w:r w:rsidR="008E232A" w:rsidRPr="002A1DDB">
        <w:rPr>
          <w:rFonts w:ascii="標楷體" w:eastAsia="標楷體" w:hAnsi="標楷體" w:hint="eastAsia"/>
          <w:bCs/>
          <w:sz w:val="28"/>
          <w:szCs w:val="28"/>
        </w:rPr>
        <w:t>遠流長</w:t>
      </w:r>
      <w:r w:rsidR="008E232A" w:rsidRPr="002A1DDB">
        <w:rPr>
          <w:rFonts w:hint="eastAsia"/>
          <w:bCs/>
          <w:sz w:val="28"/>
          <w:szCs w:val="28"/>
        </w:rPr>
        <w:t>。</w:t>
      </w:r>
      <w:r w:rsidR="0017775E" w:rsidRPr="002A1DDB">
        <w:rPr>
          <w:rFonts w:ascii="標楷體" w:eastAsia="標楷體" w:hAnsi="標楷體" w:hint="eastAsia"/>
          <w:bCs/>
          <w:sz w:val="28"/>
          <w:szCs w:val="28"/>
        </w:rPr>
        <w:t>而</w:t>
      </w:r>
      <w:r w:rsidR="00192352" w:rsidRPr="002A1DDB">
        <w:rPr>
          <w:rFonts w:ascii="標楷體" w:eastAsia="標楷體" w:hAnsi="標楷體" w:hint="eastAsia"/>
          <w:bCs/>
          <w:sz w:val="28"/>
          <w:szCs w:val="28"/>
        </w:rPr>
        <w:t>新住民語文</w:t>
      </w:r>
      <w:r w:rsidR="00020436">
        <w:rPr>
          <w:rFonts w:ascii="標楷體" w:eastAsia="標楷體" w:hAnsi="標楷體" w:hint="eastAsia"/>
          <w:bCs/>
          <w:sz w:val="28"/>
          <w:szCs w:val="28"/>
        </w:rPr>
        <w:t>的學習有助於翻轉對東南亞文化的刻板印象，</w:t>
      </w:r>
      <w:r w:rsidR="00020436" w:rsidRPr="002A1DDB">
        <w:rPr>
          <w:rFonts w:ascii="標楷體" w:eastAsia="標楷體" w:hAnsi="標楷體" w:hint="eastAsia"/>
          <w:bCs/>
          <w:sz w:val="28"/>
          <w:szCs w:val="28"/>
        </w:rPr>
        <w:t>開啟國際理解之窗</w:t>
      </w:r>
      <w:r w:rsidR="00020436">
        <w:rPr>
          <w:rFonts w:ascii="標楷體" w:eastAsia="標楷體" w:hAnsi="標楷體" w:hint="eastAsia"/>
          <w:bCs/>
          <w:sz w:val="28"/>
          <w:szCs w:val="28"/>
        </w:rPr>
        <w:t>，增益孩子的跨文化行動力</w:t>
      </w:r>
      <w:r w:rsidR="002D3EE7" w:rsidRPr="002A1DDB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020436" w:rsidRDefault="00F76AB3" w:rsidP="00C70528">
      <w:pPr>
        <w:pStyle w:val="Web"/>
        <w:spacing w:before="0" w:beforeAutospacing="0" w:after="0" w:afterAutospacing="0" w:line="560" w:lineRule="exact"/>
        <w:ind w:firstLineChars="200" w:firstLine="560"/>
        <w:contextualSpacing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「多一種語言，多一種能力」，</w:t>
      </w:r>
      <w:r w:rsidR="00020436">
        <w:rPr>
          <w:rFonts w:ascii="標楷體" w:eastAsia="標楷體" w:hAnsi="標楷體" w:hint="eastAsia"/>
          <w:bCs/>
          <w:sz w:val="28"/>
          <w:szCs w:val="28"/>
        </w:rPr>
        <w:t>現在就請您從下表的語言類別中，勾選一種語言別，不管是本土語言或是新住民語文都歡迎您的孩子加入學習的行列!</w:t>
      </w:r>
    </w:p>
    <w:p w:rsidR="00FC10B5" w:rsidRDefault="00FC10B5" w:rsidP="00FC10B5">
      <w:pPr>
        <w:pStyle w:val="Web"/>
        <w:spacing w:before="0" w:beforeAutospacing="0" w:after="0" w:afterAutospacing="0" w:line="520" w:lineRule="exact"/>
        <w:ind w:firstLineChars="200" w:firstLine="560"/>
        <w:contextualSpacing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                              </w:t>
      </w:r>
    </w:p>
    <w:p w:rsidR="00FC10B5" w:rsidRDefault="00FC10B5" w:rsidP="00020436">
      <w:pPr>
        <w:pStyle w:val="Web"/>
        <w:spacing w:before="0" w:beforeAutospacing="0" w:after="0" w:afterAutospacing="0" w:line="480" w:lineRule="exact"/>
        <w:ind w:firstLineChars="200" w:firstLine="560"/>
        <w:contextualSpacing/>
        <w:jc w:val="both"/>
        <w:rPr>
          <w:rFonts w:ascii="標楷體" w:eastAsia="標楷體" w:hAnsi="標楷體"/>
          <w:bCs/>
          <w:sz w:val="28"/>
          <w:szCs w:val="28"/>
        </w:rPr>
      </w:pPr>
    </w:p>
    <w:p w:rsidR="00FC10B5" w:rsidRDefault="00FC10B5" w:rsidP="00020436">
      <w:pPr>
        <w:pStyle w:val="Web"/>
        <w:spacing w:before="0" w:beforeAutospacing="0" w:after="0" w:afterAutospacing="0" w:line="480" w:lineRule="exact"/>
        <w:ind w:firstLineChars="200" w:firstLine="560"/>
        <w:contextualSpacing/>
        <w:jc w:val="both"/>
        <w:rPr>
          <w:rFonts w:ascii="標楷體" w:eastAsia="標楷體" w:hAnsi="標楷體"/>
          <w:bCs/>
          <w:sz w:val="28"/>
          <w:szCs w:val="28"/>
        </w:rPr>
      </w:pPr>
    </w:p>
    <w:p w:rsidR="00FC10B5" w:rsidRDefault="00FC10B5" w:rsidP="00020436">
      <w:pPr>
        <w:pStyle w:val="Web"/>
        <w:spacing w:before="0" w:beforeAutospacing="0" w:after="0" w:afterAutospacing="0" w:line="480" w:lineRule="exact"/>
        <w:ind w:firstLineChars="200" w:firstLine="560"/>
        <w:contextualSpacing/>
        <w:jc w:val="both"/>
        <w:rPr>
          <w:rFonts w:ascii="標楷體" w:eastAsia="標楷體" w:hAnsi="標楷體"/>
          <w:bCs/>
          <w:sz w:val="28"/>
          <w:szCs w:val="28"/>
        </w:rPr>
      </w:pPr>
    </w:p>
    <w:p w:rsidR="00FC10B5" w:rsidRDefault="00FC10B5" w:rsidP="00020436">
      <w:pPr>
        <w:pStyle w:val="Web"/>
        <w:spacing w:before="0" w:beforeAutospacing="0" w:after="0" w:afterAutospacing="0" w:line="480" w:lineRule="exact"/>
        <w:ind w:firstLineChars="200" w:firstLine="560"/>
        <w:contextualSpacing/>
        <w:jc w:val="both"/>
        <w:rPr>
          <w:rFonts w:ascii="標楷體" w:eastAsia="標楷體" w:hAnsi="標楷體"/>
          <w:bCs/>
          <w:sz w:val="28"/>
          <w:szCs w:val="28"/>
        </w:rPr>
      </w:pPr>
    </w:p>
    <w:p w:rsidR="00FC10B5" w:rsidRDefault="00FC10B5" w:rsidP="00020436">
      <w:pPr>
        <w:pStyle w:val="Web"/>
        <w:spacing w:before="0" w:beforeAutospacing="0" w:after="0" w:afterAutospacing="0" w:line="480" w:lineRule="exact"/>
        <w:ind w:firstLineChars="200" w:firstLine="560"/>
        <w:contextualSpacing/>
        <w:jc w:val="both"/>
        <w:rPr>
          <w:rFonts w:ascii="標楷體" w:eastAsia="標楷體" w:hAnsi="標楷體"/>
          <w:bCs/>
          <w:sz w:val="28"/>
          <w:szCs w:val="28"/>
        </w:rPr>
      </w:pPr>
    </w:p>
    <w:p w:rsidR="00FC10B5" w:rsidRDefault="00FC10B5" w:rsidP="00020436">
      <w:pPr>
        <w:pStyle w:val="Web"/>
        <w:spacing w:before="0" w:beforeAutospacing="0" w:after="0" w:afterAutospacing="0" w:line="480" w:lineRule="exact"/>
        <w:ind w:firstLineChars="200" w:firstLine="560"/>
        <w:contextualSpacing/>
        <w:jc w:val="both"/>
        <w:rPr>
          <w:rFonts w:ascii="標楷體" w:eastAsia="標楷體" w:hAnsi="標楷體"/>
          <w:bCs/>
          <w:sz w:val="28"/>
          <w:szCs w:val="28"/>
        </w:rPr>
      </w:pPr>
    </w:p>
    <w:p w:rsidR="00FC10B5" w:rsidRDefault="00FC10B5" w:rsidP="00020436">
      <w:pPr>
        <w:pStyle w:val="Web"/>
        <w:spacing w:before="0" w:beforeAutospacing="0" w:after="0" w:afterAutospacing="0" w:line="480" w:lineRule="exact"/>
        <w:ind w:firstLineChars="200" w:firstLine="560"/>
        <w:contextualSpacing/>
        <w:jc w:val="both"/>
        <w:rPr>
          <w:rFonts w:ascii="標楷體" w:eastAsia="標楷體" w:hAnsi="標楷體"/>
          <w:bCs/>
          <w:sz w:val="28"/>
          <w:szCs w:val="28"/>
        </w:rPr>
      </w:pPr>
    </w:p>
    <w:p w:rsidR="00FC10B5" w:rsidRDefault="00FC10B5" w:rsidP="00020436">
      <w:pPr>
        <w:pStyle w:val="Web"/>
        <w:spacing w:before="0" w:beforeAutospacing="0" w:after="0" w:afterAutospacing="0" w:line="480" w:lineRule="exact"/>
        <w:ind w:firstLineChars="200" w:firstLine="560"/>
        <w:contextualSpacing/>
        <w:jc w:val="both"/>
        <w:rPr>
          <w:rFonts w:ascii="標楷體" w:eastAsia="標楷體" w:hAnsi="標楷體"/>
          <w:bCs/>
          <w:sz w:val="28"/>
          <w:szCs w:val="28"/>
        </w:rPr>
      </w:pPr>
    </w:p>
    <w:p w:rsidR="00FC10B5" w:rsidRDefault="00FC10B5" w:rsidP="00020436">
      <w:pPr>
        <w:pStyle w:val="Web"/>
        <w:spacing w:before="0" w:beforeAutospacing="0" w:after="0" w:afterAutospacing="0" w:line="480" w:lineRule="exact"/>
        <w:ind w:firstLineChars="200" w:firstLine="560"/>
        <w:contextualSpacing/>
        <w:jc w:val="both"/>
        <w:rPr>
          <w:rFonts w:ascii="標楷體" w:eastAsia="標楷體" w:hAnsi="標楷體"/>
          <w:bCs/>
          <w:sz w:val="28"/>
          <w:szCs w:val="28"/>
        </w:rPr>
      </w:pPr>
    </w:p>
    <w:p w:rsidR="00FC10B5" w:rsidRDefault="00FC10B5" w:rsidP="00020436">
      <w:pPr>
        <w:pStyle w:val="Web"/>
        <w:spacing w:before="0" w:beforeAutospacing="0" w:after="0" w:afterAutospacing="0" w:line="480" w:lineRule="exact"/>
        <w:ind w:firstLineChars="200" w:firstLine="560"/>
        <w:contextualSpacing/>
        <w:jc w:val="both"/>
        <w:rPr>
          <w:rFonts w:ascii="標楷體" w:eastAsia="標楷體" w:hAnsi="標楷體"/>
          <w:bCs/>
          <w:sz w:val="28"/>
          <w:szCs w:val="28"/>
        </w:rPr>
      </w:pPr>
    </w:p>
    <w:p w:rsidR="00FC10B5" w:rsidRPr="005F2F74" w:rsidRDefault="00FC10B5" w:rsidP="009950DD">
      <w:pPr>
        <w:pStyle w:val="Web"/>
        <w:spacing w:before="0" w:beforeAutospacing="0" w:after="0" w:afterAutospacing="0" w:line="480" w:lineRule="exact"/>
        <w:contextualSpacing/>
        <w:jc w:val="both"/>
        <w:rPr>
          <w:rFonts w:ascii="標楷體" w:eastAsia="標楷體" w:hAnsi="標楷體"/>
          <w:b/>
          <w:bCs/>
          <w:sz w:val="32"/>
        </w:rPr>
      </w:pPr>
    </w:p>
    <w:p w:rsidR="0029445A" w:rsidRPr="007B09A9" w:rsidRDefault="007B09A9" w:rsidP="00F004D3">
      <w:pPr>
        <w:spacing w:beforeLines="50" w:before="180" w:line="480" w:lineRule="exact"/>
        <w:contextualSpacing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桃園市</w:t>
      </w:r>
      <w:r w:rsidR="0075009D" w:rsidRPr="007B09A9">
        <w:rPr>
          <w:rFonts w:ascii="標楷體" w:eastAsia="標楷體" w:hAnsi="標楷體" w:hint="eastAsia"/>
          <w:b/>
          <w:bCs/>
          <w:sz w:val="28"/>
          <w:szCs w:val="28"/>
        </w:rPr>
        <w:t>文山</w:t>
      </w:r>
      <w:r w:rsidR="00BD20CD" w:rsidRPr="007B09A9">
        <w:rPr>
          <w:rFonts w:ascii="標楷體" w:eastAsia="標楷體" w:hAnsi="標楷體" w:hint="eastAsia"/>
          <w:b/>
          <w:bCs/>
          <w:sz w:val="28"/>
          <w:szCs w:val="28"/>
        </w:rPr>
        <w:t xml:space="preserve">國小 </w:t>
      </w:r>
      <w:r w:rsidR="00897ABF">
        <w:rPr>
          <w:rFonts w:ascii="標楷體" w:eastAsia="標楷體" w:hAnsi="標楷體" w:hint="eastAsia"/>
          <w:b/>
          <w:bCs/>
          <w:sz w:val="28"/>
          <w:szCs w:val="28"/>
        </w:rPr>
        <w:t>111</w:t>
      </w:r>
      <w:bookmarkStart w:id="0" w:name="_GoBack"/>
      <w:bookmarkEnd w:id="0"/>
      <w:r w:rsidR="00BD20CD" w:rsidRPr="007B09A9">
        <w:rPr>
          <w:rFonts w:ascii="標楷體" w:eastAsia="標楷體" w:hAnsi="標楷體" w:hint="eastAsia"/>
          <w:b/>
          <w:bCs/>
          <w:sz w:val="28"/>
          <w:szCs w:val="28"/>
        </w:rPr>
        <w:t>學年度上學期 本土語</w:t>
      </w:r>
      <w:r w:rsidR="009B2FFF" w:rsidRPr="007B09A9">
        <w:rPr>
          <w:rFonts w:ascii="標楷體" w:eastAsia="標楷體" w:hAnsi="標楷體" w:hint="eastAsia"/>
          <w:b/>
          <w:bCs/>
          <w:sz w:val="28"/>
          <w:szCs w:val="28"/>
        </w:rPr>
        <w:t>文</w:t>
      </w:r>
      <w:r w:rsidR="003047E1" w:rsidRPr="007B09A9">
        <w:rPr>
          <w:rFonts w:ascii="標楷體" w:eastAsia="標楷體" w:hAnsi="標楷體" w:hint="eastAsia"/>
          <w:b/>
          <w:bCs/>
          <w:sz w:val="28"/>
          <w:szCs w:val="28"/>
        </w:rPr>
        <w:t>/新住民語文</w:t>
      </w:r>
      <w:r w:rsidR="00BD20CD" w:rsidRPr="007B09A9">
        <w:rPr>
          <w:rFonts w:ascii="標楷體" w:eastAsia="標楷體" w:hAnsi="標楷體" w:hint="eastAsia"/>
          <w:b/>
          <w:bCs/>
          <w:sz w:val="28"/>
          <w:szCs w:val="28"/>
        </w:rPr>
        <w:t>選修課程調查表</w:t>
      </w:r>
    </w:p>
    <w:tbl>
      <w:tblPr>
        <w:tblW w:w="11265" w:type="dxa"/>
        <w:tblInd w:w="-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8"/>
        <w:gridCol w:w="1417"/>
        <w:gridCol w:w="1701"/>
        <w:gridCol w:w="1559"/>
        <w:gridCol w:w="3544"/>
        <w:gridCol w:w="1776"/>
      </w:tblGrid>
      <w:tr w:rsidR="00AA5C28" w:rsidRPr="002A1DDB" w:rsidTr="00C34644">
        <w:trPr>
          <w:cantSplit/>
          <w:trHeight w:val="1020"/>
        </w:trPr>
        <w:tc>
          <w:tcPr>
            <w:tcW w:w="1268" w:type="dxa"/>
            <w:vAlign w:val="center"/>
          </w:tcPr>
          <w:p w:rsidR="00AA5C28" w:rsidRPr="002A1DDB" w:rsidRDefault="00AA5C28" w:rsidP="00AA5C28">
            <w:pPr>
              <w:spacing w:beforeLines="50" w:before="1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A1DDB">
              <w:rPr>
                <w:rFonts w:ascii="標楷體" w:eastAsia="標楷體" w:hAnsi="標楷體" w:hint="eastAsia"/>
                <w:sz w:val="28"/>
              </w:rPr>
              <w:t>班級</w:t>
            </w:r>
          </w:p>
        </w:tc>
        <w:tc>
          <w:tcPr>
            <w:tcW w:w="3118" w:type="dxa"/>
            <w:gridSpan w:val="2"/>
            <w:vAlign w:val="center"/>
          </w:tcPr>
          <w:p w:rsidR="00AA5C28" w:rsidRPr="002A1DDB" w:rsidRDefault="00AA5C28" w:rsidP="001A08AB">
            <w:pPr>
              <w:spacing w:beforeLines="50" w:before="180" w:line="320" w:lineRule="exact"/>
              <w:jc w:val="both"/>
              <w:rPr>
                <w:rFonts w:ascii="標楷體" w:eastAsia="標楷體" w:hAnsi="標楷體"/>
                <w:b/>
              </w:rPr>
            </w:pPr>
            <w:r w:rsidRPr="002A1DDB">
              <w:rPr>
                <w:rFonts w:ascii="標楷體" w:eastAsia="標楷體" w:hAnsi="標楷體" w:hint="eastAsia"/>
                <w:sz w:val="28"/>
              </w:rPr>
              <w:t>(    )年級(    )班</w:t>
            </w:r>
          </w:p>
        </w:tc>
        <w:tc>
          <w:tcPr>
            <w:tcW w:w="1559" w:type="dxa"/>
            <w:vAlign w:val="center"/>
          </w:tcPr>
          <w:p w:rsidR="00AA5C28" w:rsidRPr="002A1DDB" w:rsidRDefault="00AA5C28" w:rsidP="00AA5C28">
            <w:pPr>
              <w:tabs>
                <w:tab w:val="left" w:pos="2145"/>
                <w:tab w:val="left" w:pos="4305"/>
              </w:tabs>
              <w:jc w:val="center"/>
              <w:rPr>
                <w:rFonts w:ascii="標楷體" w:eastAsia="標楷體" w:hAnsi="標楷體"/>
                <w:b/>
              </w:rPr>
            </w:pPr>
            <w:r w:rsidRPr="002A1DDB">
              <w:rPr>
                <w:rFonts w:ascii="標楷體" w:eastAsia="標楷體" w:hAnsi="標楷體" w:hint="eastAsia"/>
                <w:sz w:val="28"/>
              </w:rPr>
              <w:t>學生姓名</w:t>
            </w:r>
          </w:p>
        </w:tc>
        <w:tc>
          <w:tcPr>
            <w:tcW w:w="5320" w:type="dxa"/>
            <w:gridSpan w:val="2"/>
            <w:vAlign w:val="center"/>
          </w:tcPr>
          <w:p w:rsidR="00AA5C28" w:rsidRPr="002A1DDB" w:rsidRDefault="00AA5C28" w:rsidP="00CD4280">
            <w:pPr>
              <w:tabs>
                <w:tab w:val="left" w:pos="2145"/>
                <w:tab w:val="left" w:pos="4305"/>
              </w:tabs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F902EB" w:rsidRPr="002A1DDB" w:rsidTr="00843BEC">
        <w:trPr>
          <w:cantSplit/>
          <w:trHeight w:val="913"/>
        </w:trPr>
        <w:tc>
          <w:tcPr>
            <w:tcW w:w="1268" w:type="dxa"/>
            <w:vAlign w:val="center"/>
          </w:tcPr>
          <w:p w:rsidR="003047E1" w:rsidRPr="002A1DDB" w:rsidRDefault="003047E1" w:rsidP="00843BEC">
            <w:pPr>
              <w:spacing w:beforeLines="50" w:before="180"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A1DDB">
              <w:rPr>
                <w:rFonts w:ascii="標楷體" w:eastAsia="標楷體" w:hAnsi="標楷體" w:hint="eastAsia"/>
                <w:sz w:val="28"/>
                <w:szCs w:val="28"/>
              </w:rPr>
              <w:t>選習</w:t>
            </w:r>
            <w:r w:rsidRPr="002A1DDB">
              <w:rPr>
                <w:rFonts w:ascii="標楷體" w:eastAsia="標楷體" w:hAnsi="標楷體" w:hint="eastAsia"/>
                <w:bCs/>
                <w:sz w:val="28"/>
                <w:szCs w:val="28"/>
              </w:rPr>
              <w:t>語文</w:t>
            </w:r>
            <w:r w:rsidRPr="002A1DDB">
              <w:rPr>
                <w:rFonts w:ascii="標楷體" w:eastAsia="標楷體" w:hAnsi="標楷體" w:hint="eastAsia"/>
                <w:sz w:val="28"/>
                <w:szCs w:val="28"/>
              </w:rPr>
              <w:t>類別</w:t>
            </w:r>
          </w:p>
        </w:tc>
        <w:tc>
          <w:tcPr>
            <w:tcW w:w="1417" w:type="dxa"/>
            <w:vAlign w:val="center"/>
          </w:tcPr>
          <w:p w:rsidR="003047E1" w:rsidRPr="002A1DDB" w:rsidRDefault="003047E1" w:rsidP="00043EA6">
            <w:pPr>
              <w:spacing w:beforeLines="50" w:before="180" w:line="320" w:lineRule="exact"/>
              <w:jc w:val="both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>(  )</w:t>
            </w:r>
            <w:r w:rsidRPr="002A1DDB">
              <w:rPr>
                <w:rFonts w:ascii="標楷體" w:eastAsia="標楷體" w:hAnsi="標楷體" w:hint="eastAsia"/>
                <w:b/>
              </w:rPr>
              <w:t>閩南語</w:t>
            </w:r>
          </w:p>
          <w:p w:rsidR="003047E1" w:rsidRPr="002A1DDB" w:rsidRDefault="003047E1" w:rsidP="0029445A">
            <w:pPr>
              <w:spacing w:beforeLines="50" w:before="180"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:rsidR="003047E1" w:rsidRPr="002A1DDB" w:rsidRDefault="003047E1" w:rsidP="001A08AB">
            <w:pPr>
              <w:spacing w:beforeLines="50" w:before="180" w:line="320" w:lineRule="exact"/>
              <w:jc w:val="both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  <w:b/>
              </w:rPr>
              <w:t>客家語</w:t>
            </w:r>
          </w:p>
          <w:p w:rsidR="003047E1" w:rsidRPr="002A1DDB" w:rsidRDefault="003047E1" w:rsidP="001A08AB">
            <w:pPr>
              <w:spacing w:line="320" w:lineRule="exact"/>
              <w:ind w:leftChars="-50" w:left="-120" w:rightChars="-200" w:right="-480"/>
              <w:jc w:val="both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>（  ）四縣腔</w:t>
            </w:r>
          </w:p>
          <w:p w:rsidR="003047E1" w:rsidRPr="002A1DDB" w:rsidRDefault="003047E1" w:rsidP="001A08AB">
            <w:pPr>
              <w:spacing w:line="320" w:lineRule="exact"/>
              <w:ind w:leftChars="-50" w:left="-120" w:rightChars="-200" w:right="-480"/>
              <w:jc w:val="both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>（  ）南四縣腔</w:t>
            </w:r>
          </w:p>
          <w:p w:rsidR="003047E1" w:rsidRPr="002A1DDB" w:rsidRDefault="003047E1" w:rsidP="001A08AB">
            <w:pPr>
              <w:spacing w:line="320" w:lineRule="exact"/>
              <w:ind w:leftChars="-50" w:left="-120" w:rightChars="-200" w:right="-480"/>
              <w:jc w:val="both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>（  ）海陸腔</w:t>
            </w:r>
          </w:p>
          <w:p w:rsidR="003047E1" w:rsidRPr="002A1DDB" w:rsidRDefault="003047E1" w:rsidP="001A08AB">
            <w:pPr>
              <w:spacing w:line="320" w:lineRule="exact"/>
              <w:ind w:leftChars="-50" w:left="-120" w:rightChars="-200" w:right="-480"/>
              <w:jc w:val="both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>（  ）大埔腔</w:t>
            </w:r>
          </w:p>
          <w:p w:rsidR="003047E1" w:rsidRPr="002A1DDB" w:rsidRDefault="003047E1" w:rsidP="001A08AB">
            <w:pPr>
              <w:spacing w:line="320" w:lineRule="exact"/>
              <w:ind w:leftChars="-50" w:left="-120" w:rightChars="-200" w:right="-480"/>
              <w:jc w:val="both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>（  ）饒平腔</w:t>
            </w:r>
          </w:p>
          <w:p w:rsidR="003047E1" w:rsidRPr="002A1DDB" w:rsidRDefault="003047E1" w:rsidP="001A08AB">
            <w:pPr>
              <w:spacing w:line="320" w:lineRule="exact"/>
              <w:ind w:leftChars="-50" w:left="-120" w:rightChars="-200" w:right="-480"/>
              <w:jc w:val="both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>（  ）詔安腔</w:t>
            </w:r>
          </w:p>
        </w:tc>
        <w:tc>
          <w:tcPr>
            <w:tcW w:w="5103" w:type="dxa"/>
            <w:gridSpan w:val="2"/>
            <w:vAlign w:val="center"/>
          </w:tcPr>
          <w:p w:rsidR="003047E1" w:rsidRPr="002A1DDB" w:rsidRDefault="003047E1" w:rsidP="0029445A">
            <w:pPr>
              <w:tabs>
                <w:tab w:val="left" w:pos="2145"/>
                <w:tab w:val="left" w:pos="4305"/>
              </w:tabs>
              <w:ind w:left="-15"/>
              <w:jc w:val="center"/>
              <w:rPr>
                <w:rFonts w:ascii="標楷體" w:eastAsia="標楷體" w:hAnsi="標楷體"/>
                <w:b/>
              </w:rPr>
            </w:pPr>
            <w:r w:rsidRPr="002A1DDB">
              <w:rPr>
                <w:rFonts w:ascii="標楷體" w:eastAsia="標楷體" w:hAnsi="標楷體" w:hint="eastAsia"/>
                <w:b/>
              </w:rPr>
              <w:t>原住民語</w:t>
            </w:r>
          </w:p>
          <w:p w:rsidR="003047E1" w:rsidRPr="002A1DDB" w:rsidRDefault="003047E1" w:rsidP="00943601">
            <w:pPr>
              <w:tabs>
                <w:tab w:val="left" w:pos="2145"/>
                <w:tab w:val="left" w:pos="4305"/>
              </w:tabs>
              <w:spacing w:line="240" w:lineRule="exact"/>
              <w:ind w:left="-17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 xml:space="preserve">（  ）A初鹿卑南語 </w:t>
            </w:r>
            <w:r w:rsidR="0017775E" w:rsidRPr="002A1DDB">
              <w:rPr>
                <w:rFonts w:ascii="標楷體" w:eastAsia="標楷體" w:hAnsi="標楷體" w:hint="eastAsia"/>
              </w:rPr>
              <w:t xml:space="preserve"> </w:t>
            </w:r>
            <w:r w:rsidRPr="002A1DDB">
              <w:rPr>
                <w:rFonts w:ascii="標楷體" w:eastAsia="標楷體" w:hAnsi="標楷體" w:hint="eastAsia"/>
              </w:rPr>
              <w:t>（  ）A知本卑南語</w:t>
            </w:r>
          </w:p>
          <w:p w:rsidR="003047E1" w:rsidRPr="002A1DDB" w:rsidRDefault="003047E1" w:rsidP="00943601">
            <w:pPr>
              <w:tabs>
                <w:tab w:val="left" w:pos="2145"/>
                <w:tab w:val="left" w:pos="4305"/>
              </w:tabs>
              <w:spacing w:line="240" w:lineRule="exact"/>
              <w:ind w:left="-17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 xml:space="preserve">（  ）A南王卑南語 </w:t>
            </w:r>
            <w:r w:rsidR="0017775E" w:rsidRPr="002A1DDB">
              <w:rPr>
                <w:rFonts w:ascii="標楷體" w:eastAsia="標楷體" w:hAnsi="標楷體" w:hint="eastAsia"/>
              </w:rPr>
              <w:t xml:space="preserve"> </w:t>
            </w:r>
            <w:r w:rsidRPr="002A1DDB">
              <w:rPr>
                <w:rFonts w:ascii="標楷體" w:eastAsia="標楷體" w:hAnsi="標楷體" w:hint="eastAsia"/>
              </w:rPr>
              <w:t>（  ）A建和卑南語</w:t>
            </w:r>
          </w:p>
          <w:p w:rsidR="003047E1" w:rsidRPr="002A1DDB" w:rsidRDefault="003047E1" w:rsidP="00943601">
            <w:pPr>
              <w:tabs>
                <w:tab w:val="left" w:pos="2145"/>
                <w:tab w:val="left" w:pos="4305"/>
              </w:tabs>
              <w:spacing w:line="240" w:lineRule="exact"/>
              <w:ind w:left="-17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 xml:space="preserve">（  ）B郡群布農語 </w:t>
            </w:r>
            <w:r w:rsidR="0017775E" w:rsidRPr="002A1DDB">
              <w:rPr>
                <w:rFonts w:ascii="標楷體" w:eastAsia="標楷體" w:hAnsi="標楷體" w:hint="eastAsia"/>
              </w:rPr>
              <w:t xml:space="preserve"> </w:t>
            </w:r>
            <w:r w:rsidRPr="002A1DDB">
              <w:rPr>
                <w:rFonts w:ascii="標楷體" w:eastAsia="標楷體" w:hAnsi="標楷體" w:hint="eastAsia"/>
              </w:rPr>
              <w:t>（  ）B卓群布農語</w:t>
            </w:r>
          </w:p>
          <w:p w:rsidR="003047E1" w:rsidRPr="002A1DDB" w:rsidRDefault="003047E1" w:rsidP="00943601">
            <w:pPr>
              <w:tabs>
                <w:tab w:val="left" w:pos="2145"/>
                <w:tab w:val="left" w:pos="4305"/>
              </w:tabs>
              <w:spacing w:line="240" w:lineRule="exact"/>
              <w:ind w:left="-17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 xml:space="preserve">（  ）B卡群布農語 </w:t>
            </w:r>
            <w:r w:rsidR="0017775E" w:rsidRPr="002A1DDB">
              <w:rPr>
                <w:rFonts w:ascii="標楷體" w:eastAsia="標楷體" w:hAnsi="標楷體" w:hint="eastAsia"/>
              </w:rPr>
              <w:t xml:space="preserve"> </w:t>
            </w:r>
            <w:r w:rsidRPr="002A1DDB">
              <w:rPr>
                <w:rFonts w:ascii="標楷體" w:eastAsia="標楷體" w:hAnsi="標楷體" w:hint="eastAsia"/>
              </w:rPr>
              <w:t>（  ）B丹群布農語</w:t>
            </w:r>
          </w:p>
          <w:p w:rsidR="003047E1" w:rsidRPr="002A1DDB" w:rsidRDefault="003047E1" w:rsidP="00943601">
            <w:pPr>
              <w:tabs>
                <w:tab w:val="left" w:pos="2145"/>
                <w:tab w:val="left" w:pos="4305"/>
              </w:tabs>
              <w:spacing w:line="240" w:lineRule="exact"/>
              <w:ind w:left="-17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 xml:space="preserve">（  ）B巒群布農語 </w:t>
            </w:r>
            <w:r w:rsidR="0017775E" w:rsidRPr="002A1DDB">
              <w:rPr>
                <w:rFonts w:ascii="標楷體" w:eastAsia="標楷體" w:hAnsi="標楷體" w:hint="eastAsia"/>
              </w:rPr>
              <w:t xml:space="preserve"> </w:t>
            </w:r>
            <w:r w:rsidRPr="002A1DDB">
              <w:rPr>
                <w:rFonts w:ascii="標楷體" w:eastAsia="標楷體" w:hAnsi="標楷體" w:hint="eastAsia"/>
              </w:rPr>
              <w:t>（  ）C南排灣語</w:t>
            </w:r>
          </w:p>
          <w:p w:rsidR="003047E1" w:rsidRPr="002A1DDB" w:rsidRDefault="003047E1" w:rsidP="00943601">
            <w:pPr>
              <w:tabs>
                <w:tab w:val="left" w:pos="2145"/>
                <w:tab w:val="left" w:pos="4305"/>
              </w:tabs>
              <w:spacing w:line="240" w:lineRule="exact"/>
              <w:ind w:left="-17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 xml:space="preserve">（  ）C東排灣語   </w:t>
            </w:r>
            <w:r w:rsidR="0017775E" w:rsidRPr="002A1DDB">
              <w:rPr>
                <w:rFonts w:ascii="標楷體" w:eastAsia="標楷體" w:hAnsi="標楷體" w:hint="eastAsia"/>
              </w:rPr>
              <w:t xml:space="preserve"> </w:t>
            </w:r>
            <w:r w:rsidRPr="002A1DDB">
              <w:rPr>
                <w:rFonts w:ascii="標楷體" w:eastAsia="標楷體" w:hAnsi="標楷體" w:hint="eastAsia"/>
              </w:rPr>
              <w:t>（  ）C北排灣語</w:t>
            </w:r>
          </w:p>
          <w:p w:rsidR="003047E1" w:rsidRPr="002A1DDB" w:rsidRDefault="003047E1" w:rsidP="00943601">
            <w:pPr>
              <w:tabs>
                <w:tab w:val="left" w:pos="2145"/>
                <w:tab w:val="left" w:pos="4305"/>
              </w:tabs>
              <w:spacing w:line="240" w:lineRule="exact"/>
              <w:ind w:left="-17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 xml:space="preserve">（  ）C中排灣語   </w:t>
            </w:r>
            <w:r w:rsidR="0017775E" w:rsidRPr="002A1DDB">
              <w:rPr>
                <w:rFonts w:ascii="標楷體" w:eastAsia="標楷體" w:hAnsi="標楷體" w:hint="eastAsia"/>
              </w:rPr>
              <w:t xml:space="preserve"> </w:t>
            </w:r>
            <w:r w:rsidRPr="002A1DDB">
              <w:rPr>
                <w:rFonts w:ascii="標楷體" w:eastAsia="標楷體" w:hAnsi="標楷體" w:hint="eastAsia"/>
              </w:rPr>
              <w:t>（  ）D霧臺魯凱語</w:t>
            </w:r>
          </w:p>
          <w:p w:rsidR="003047E1" w:rsidRPr="002A1DDB" w:rsidRDefault="003047E1" w:rsidP="00943601">
            <w:pPr>
              <w:tabs>
                <w:tab w:val="left" w:pos="2145"/>
                <w:tab w:val="left" w:pos="4305"/>
              </w:tabs>
              <w:spacing w:line="240" w:lineRule="exact"/>
              <w:ind w:left="-17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 xml:space="preserve">（  ）D東魯凱語   </w:t>
            </w:r>
            <w:r w:rsidR="0017775E" w:rsidRPr="002A1DDB">
              <w:rPr>
                <w:rFonts w:ascii="標楷體" w:eastAsia="標楷體" w:hAnsi="標楷體" w:hint="eastAsia"/>
              </w:rPr>
              <w:t xml:space="preserve"> </w:t>
            </w:r>
            <w:r w:rsidRPr="002A1DDB">
              <w:rPr>
                <w:rFonts w:ascii="標楷體" w:eastAsia="標楷體" w:hAnsi="標楷體" w:hint="eastAsia"/>
              </w:rPr>
              <w:t>（  ）E賽考利克泰雅語</w:t>
            </w:r>
          </w:p>
          <w:p w:rsidR="003047E1" w:rsidRPr="002A1DDB" w:rsidRDefault="003047E1" w:rsidP="00943601">
            <w:pPr>
              <w:tabs>
                <w:tab w:val="left" w:pos="2145"/>
                <w:tab w:val="left" w:pos="4305"/>
              </w:tabs>
              <w:spacing w:line="240" w:lineRule="exact"/>
              <w:ind w:left="-17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>（  ）E澤敖利泰雅語（  ）E汶水泰雅語</w:t>
            </w:r>
          </w:p>
          <w:p w:rsidR="003047E1" w:rsidRPr="002A1DDB" w:rsidRDefault="003047E1" w:rsidP="00943601">
            <w:pPr>
              <w:tabs>
                <w:tab w:val="left" w:pos="2145"/>
                <w:tab w:val="left" w:pos="4305"/>
              </w:tabs>
              <w:spacing w:line="240" w:lineRule="exact"/>
              <w:ind w:left="-17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 xml:space="preserve">（  ）E萬大泰雅語 </w:t>
            </w:r>
            <w:r w:rsidR="0017775E" w:rsidRPr="002A1DDB">
              <w:rPr>
                <w:rFonts w:ascii="標楷體" w:eastAsia="標楷體" w:hAnsi="標楷體" w:hint="eastAsia"/>
              </w:rPr>
              <w:t xml:space="preserve"> </w:t>
            </w:r>
            <w:r w:rsidRPr="002A1DDB">
              <w:rPr>
                <w:rFonts w:ascii="標楷體" w:eastAsia="標楷體" w:hAnsi="標楷體" w:hint="eastAsia"/>
              </w:rPr>
              <w:t>（  ）E四季泰雅語</w:t>
            </w:r>
          </w:p>
          <w:p w:rsidR="003047E1" w:rsidRPr="002A1DDB" w:rsidRDefault="003047E1" w:rsidP="00943601">
            <w:pPr>
              <w:tabs>
                <w:tab w:val="left" w:pos="2145"/>
                <w:tab w:val="left" w:pos="4305"/>
              </w:tabs>
              <w:spacing w:line="240" w:lineRule="exact"/>
              <w:ind w:left="-17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>（  ）E宜蘭澤敖利泰雅語</w:t>
            </w:r>
          </w:p>
          <w:p w:rsidR="003047E1" w:rsidRPr="002A1DDB" w:rsidRDefault="003047E1" w:rsidP="00943601">
            <w:pPr>
              <w:tabs>
                <w:tab w:val="left" w:pos="2145"/>
                <w:tab w:val="left" w:pos="4305"/>
              </w:tabs>
              <w:spacing w:line="240" w:lineRule="exact"/>
              <w:ind w:left="-17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 xml:space="preserve">（  ）F德固達雅語 </w:t>
            </w:r>
            <w:r w:rsidR="0017775E" w:rsidRPr="002A1DDB">
              <w:rPr>
                <w:rFonts w:ascii="標楷體" w:eastAsia="標楷體" w:hAnsi="標楷體" w:hint="eastAsia"/>
              </w:rPr>
              <w:t xml:space="preserve"> </w:t>
            </w:r>
            <w:r w:rsidRPr="002A1DDB">
              <w:rPr>
                <w:rFonts w:ascii="標楷體" w:eastAsia="標楷體" w:hAnsi="標楷體" w:hint="eastAsia"/>
              </w:rPr>
              <w:t>（  ）F德路固語</w:t>
            </w:r>
          </w:p>
          <w:p w:rsidR="003047E1" w:rsidRPr="002A1DDB" w:rsidRDefault="003047E1" w:rsidP="00943601">
            <w:pPr>
              <w:tabs>
                <w:tab w:val="left" w:pos="2145"/>
                <w:tab w:val="left" w:pos="4305"/>
              </w:tabs>
              <w:spacing w:line="240" w:lineRule="exact"/>
              <w:ind w:left="-17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 xml:space="preserve">（  ）F都達語     </w:t>
            </w:r>
            <w:r w:rsidR="0017775E" w:rsidRPr="002A1DDB">
              <w:rPr>
                <w:rFonts w:ascii="標楷體" w:eastAsia="標楷體" w:hAnsi="標楷體" w:hint="eastAsia"/>
              </w:rPr>
              <w:t xml:space="preserve"> </w:t>
            </w:r>
            <w:r w:rsidRPr="002A1DDB">
              <w:rPr>
                <w:rFonts w:ascii="標楷體" w:eastAsia="標楷體" w:hAnsi="標楷體" w:hint="eastAsia"/>
              </w:rPr>
              <w:t>（  ）G秀姑巒阿美語</w:t>
            </w:r>
          </w:p>
          <w:p w:rsidR="003047E1" w:rsidRPr="002A1DDB" w:rsidRDefault="003047E1" w:rsidP="00943601">
            <w:pPr>
              <w:tabs>
                <w:tab w:val="left" w:pos="2145"/>
                <w:tab w:val="left" w:pos="4305"/>
              </w:tabs>
              <w:spacing w:line="240" w:lineRule="exact"/>
              <w:ind w:left="-17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 xml:space="preserve">（  ）G南勢阿美語 </w:t>
            </w:r>
            <w:r w:rsidR="0017775E" w:rsidRPr="002A1DDB">
              <w:rPr>
                <w:rFonts w:ascii="標楷體" w:eastAsia="標楷體" w:hAnsi="標楷體" w:hint="eastAsia"/>
              </w:rPr>
              <w:t xml:space="preserve"> </w:t>
            </w:r>
            <w:r w:rsidRPr="002A1DDB">
              <w:rPr>
                <w:rFonts w:ascii="標楷體" w:eastAsia="標楷體" w:hAnsi="標楷體" w:hint="eastAsia"/>
              </w:rPr>
              <w:t>（  ）G海岸阿美語</w:t>
            </w:r>
          </w:p>
          <w:p w:rsidR="003047E1" w:rsidRPr="002A1DDB" w:rsidRDefault="003047E1" w:rsidP="00943601">
            <w:pPr>
              <w:tabs>
                <w:tab w:val="left" w:pos="2145"/>
                <w:tab w:val="left" w:pos="4305"/>
              </w:tabs>
              <w:spacing w:line="240" w:lineRule="exact"/>
              <w:ind w:left="-17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 xml:space="preserve">（  ）G馬蘭阿美語 </w:t>
            </w:r>
            <w:r w:rsidR="0017775E" w:rsidRPr="002A1DDB">
              <w:rPr>
                <w:rFonts w:ascii="標楷體" w:eastAsia="標楷體" w:hAnsi="標楷體" w:hint="eastAsia"/>
              </w:rPr>
              <w:t xml:space="preserve"> </w:t>
            </w:r>
            <w:r w:rsidRPr="002A1DDB">
              <w:rPr>
                <w:rFonts w:ascii="標楷體" w:eastAsia="標楷體" w:hAnsi="標楷體" w:hint="eastAsia"/>
              </w:rPr>
              <w:t>（  ）G恆春阿美語</w:t>
            </w:r>
          </w:p>
          <w:p w:rsidR="003047E1" w:rsidRPr="002A1DDB" w:rsidRDefault="003047E1" w:rsidP="00943601">
            <w:pPr>
              <w:tabs>
                <w:tab w:val="left" w:pos="2145"/>
                <w:tab w:val="left" w:pos="4305"/>
              </w:tabs>
              <w:spacing w:line="240" w:lineRule="exact"/>
              <w:ind w:left="-17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 xml:space="preserve">（  ）H賽夏語     </w:t>
            </w:r>
            <w:r w:rsidR="0017775E" w:rsidRPr="002A1DDB">
              <w:rPr>
                <w:rFonts w:ascii="標楷體" w:eastAsia="標楷體" w:hAnsi="標楷體" w:hint="eastAsia"/>
              </w:rPr>
              <w:t xml:space="preserve"> </w:t>
            </w:r>
            <w:r w:rsidRPr="002A1DDB">
              <w:rPr>
                <w:rFonts w:ascii="標楷體" w:eastAsia="標楷體" w:hAnsi="標楷體" w:hint="eastAsia"/>
              </w:rPr>
              <w:t>（  ）I雅美語</w:t>
            </w:r>
          </w:p>
          <w:p w:rsidR="003047E1" w:rsidRPr="002A1DDB" w:rsidRDefault="003047E1" w:rsidP="00943601">
            <w:pPr>
              <w:tabs>
                <w:tab w:val="left" w:pos="2145"/>
                <w:tab w:val="left" w:pos="4305"/>
              </w:tabs>
              <w:spacing w:line="240" w:lineRule="exact"/>
              <w:ind w:left="-17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 xml:space="preserve">（  ）J邵語       </w:t>
            </w:r>
            <w:r w:rsidR="0017775E" w:rsidRPr="002A1DDB">
              <w:rPr>
                <w:rFonts w:ascii="標楷體" w:eastAsia="標楷體" w:hAnsi="標楷體" w:hint="eastAsia"/>
              </w:rPr>
              <w:t xml:space="preserve"> </w:t>
            </w:r>
            <w:r w:rsidRPr="002A1DDB">
              <w:rPr>
                <w:rFonts w:ascii="標楷體" w:eastAsia="標楷體" w:hAnsi="標楷體" w:hint="eastAsia"/>
              </w:rPr>
              <w:t>（  ）K噶嗎蘭語</w:t>
            </w:r>
          </w:p>
          <w:p w:rsidR="003047E1" w:rsidRPr="002A1DDB" w:rsidRDefault="003047E1" w:rsidP="00943601">
            <w:pPr>
              <w:tabs>
                <w:tab w:val="left" w:pos="2145"/>
                <w:tab w:val="left" w:pos="4305"/>
              </w:tabs>
              <w:spacing w:line="240" w:lineRule="exact"/>
              <w:ind w:left="-17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 xml:space="preserve">（  ）L鄒語       </w:t>
            </w:r>
            <w:r w:rsidR="0017775E" w:rsidRPr="002A1DDB">
              <w:rPr>
                <w:rFonts w:ascii="標楷體" w:eastAsia="標楷體" w:hAnsi="標楷體" w:hint="eastAsia"/>
              </w:rPr>
              <w:t xml:space="preserve"> </w:t>
            </w:r>
            <w:r w:rsidRPr="002A1DDB">
              <w:rPr>
                <w:rFonts w:ascii="標楷體" w:eastAsia="標楷體" w:hAnsi="標楷體" w:hint="eastAsia"/>
              </w:rPr>
              <w:t>（  ）M卡那卡那富語</w:t>
            </w:r>
          </w:p>
          <w:p w:rsidR="003047E1" w:rsidRPr="002A1DDB" w:rsidRDefault="003047E1" w:rsidP="00943601">
            <w:pPr>
              <w:tabs>
                <w:tab w:val="left" w:pos="2145"/>
                <w:tab w:val="left" w:pos="4305"/>
              </w:tabs>
              <w:spacing w:line="240" w:lineRule="exact"/>
              <w:ind w:left="-17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 xml:space="preserve">（  ）N拉阿魯哇語 </w:t>
            </w:r>
            <w:r w:rsidR="0017775E" w:rsidRPr="002A1DDB">
              <w:rPr>
                <w:rFonts w:ascii="標楷體" w:eastAsia="標楷體" w:hAnsi="標楷體" w:hint="eastAsia"/>
              </w:rPr>
              <w:t xml:space="preserve"> </w:t>
            </w:r>
            <w:r w:rsidRPr="002A1DDB">
              <w:rPr>
                <w:rFonts w:ascii="標楷體" w:eastAsia="標楷體" w:hAnsi="標楷體" w:hint="eastAsia"/>
              </w:rPr>
              <w:t>（  ）O多納魯凱語</w:t>
            </w:r>
          </w:p>
          <w:p w:rsidR="003047E1" w:rsidRPr="002A1DDB" w:rsidRDefault="003047E1" w:rsidP="00943601">
            <w:pPr>
              <w:tabs>
                <w:tab w:val="left" w:pos="2145"/>
                <w:tab w:val="left" w:pos="4305"/>
              </w:tabs>
              <w:spacing w:line="240" w:lineRule="exact"/>
              <w:ind w:left="-17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 xml:space="preserve">（  ）O萬山魯凱語 </w:t>
            </w:r>
            <w:r w:rsidR="0017775E" w:rsidRPr="002A1DDB">
              <w:rPr>
                <w:rFonts w:ascii="標楷體" w:eastAsia="標楷體" w:hAnsi="標楷體" w:hint="eastAsia"/>
              </w:rPr>
              <w:t xml:space="preserve"> </w:t>
            </w:r>
            <w:r w:rsidRPr="002A1DDB">
              <w:rPr>
                <w:rFonts w:ascii="標楷體" w:eastAsia="標楷體" w:hAnsi="標楷體" w:hint="eastAsia"/>
              </w:rPr>
              <w:t>（  ）O茂林魯凱語</w:t>
            </w:r>
          </w:p>
          <w:p w:rsidR="003047E1" w:rsidRPr="002A1DDB" w:rsidRDefault="003047E1" w:rsidP="00943601">
            <w:pPr>
              <w:tabs>
                <w:tab w:val="left" w:pos="2145"/>
                <w:tab w:val="left" w:pos="4305"/>
              </w:tabs>
              <w:spacing w:line="240" w:lineRule="exact"/>
              <w:ind w:left="-17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 xml:space="preserve">（  ）O大武魯凱語 </w:t>
            </w:r>
            <w:r w:rsidR="0017775E" w:rsidRPr="002A1DDB">
              <w:rPr>
                <w:rFonts w:ascii="標楷體" w:eastAsia="標楷體" w:hAnsi="標楷體" w:hint="eastAsia"/>
              </w:rPr>
              <w:t xml:space="preserve"> </w:t>
            </w:r>
            <w:r w:rsidRPr="002A1DDB">
              <w:rPr>
                <w:rFonts w:ascii="標楷體" w:eastAsia="標楷體" w:hAnsi="標楷體" w:hint="eastAsia"/>
              </w:rPr>
              <w:t>（  ）P撒奇萊雅語</w:t>
            </w:r>
          </w:p>
          <w:p w:rsidR="003047E1" w:rsidRPr="002A1DDB" w:rsidRDefault="003047E1" w:rsidP="001A08AB">
            <w:pPr>
              <w:tabs>
                <w:tab w:val="left" w:pos="2145"/>
                <w:tab w:val="left" w:pos="4305"/>
              </w:tabs>
              <w:spacing w:line="240" w:lineRule="exact"/>
              <w:ind w:leftChars="-7" w:left="103" w:hangingChars="50" w:hanging="120"/>
              <w:jc w:val="both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>（  ）Q太魯閣語</w:t>
            </w:r>
          </w:p>
        </w:tc>
        <w:tc>
          <w:tcPr>
            <w:tcW w:w="1776" w:type="dxa"/>
          </w:tcPr>
          <w:p w:rsidR="00CD4280" w:rsidRPr="002A1DDB" w:rsidRDefault="00CD4280" w:rsidP="00CD4280">
            <w:pPr>
              <w:tabs>
                <w:tab w:val="left" w:pos="2145"/>
                <w:tab w:val="left" w:pos="4305"/>
              </w:tabs>
              <w:jc w:val="both"/>
              <w:rPr>
                <w:rFonts w:ascii="標楷體" w:eastAsia="標楷體" w:hAnsi="標楷體"/>
                <w:b/>
              </w:rPr>
            </w:pPr>
          </w:p>
          <w:p w:rsidR="00CD4280" w:rsidRPr="002A1DDB" w:rsidRDefault="00CD4280" w:rsidP="00CD4280">
            <w:pPr>
              <w:tabs>
                <w:tab w:val="left" w:pos="2145"/>
                <w:tab w:val="left" w:pos="4305"/>
              </w:tabs>
              <w:jc w:val="both"/>
              <w:rPr>
                <w:rFonts w:ascii="標楷體" w:eastAsia="標楷體" w:hAnsi="標楷體"/>
                <w:b/>
              </w:rPr>
            </w:pPr>
          </w:p>
          <w:p w:rsidR="00CD4280" w:rsidRPr="002A1DDB" w:rsidRDefault="00CD4280" w:rsidP="00CD4280">
            <w:pPr>
              <w:tabs>
                <w:tab w:val="left" w:pos="2145"/>
                <w:tab w:val="left" w:pos="4305"/>
              </w:tabs>
              <w:jc w:val="both"/>
              <w:rPr>
                <w:rFonts w:ascii="標楷體" w:eastAsia="標楷體" w:hAnsi="標楷體"/>
                <w:b/>
              </w:rPr>
            </w:pPr>
          </w:p>
          <w:p w:rsidR="00CD4280" w:rsidRPr="002A1DDB" w:rsidRDefault="00CD4280" w:rsidP="00CD4280">
            <w:pPr>
              <w:tabs>
                <w:tab w:val="left" w:pos="2145"/>
                <w:tab w:val="left" w:pos="4305"/>
              </w:tabs>
              <w:jc w:val="both"/>
              <w:rPr>
                <w:rFonts w:ascii="標楷體" w:eastAsia="標楷體" w:hAnsi="標楷體"/>
                <w:b/>
              </w:rPr>
            </w:pPr>
          </w:p>
          <w:p w:rsidR="00C37C52" w:rsidRPr="002A1DDB" w:rsidRDefault="00C37C52" w:rsidP="00CD4280">
            <w:pPr>
              <w:tabs>
                <w:tab w:val="left" w:pos="2145"/>
                <w:tab w:val="left" w:pos="4305"/>
              </w:tabs>
              <w:jc w:val="both"/>
              <w:rPr>
                <w:rFonts w:ascii="標楷體" w:eastAsia="標楷體" w:hAnsi="標楷體"/>
                <w:b/>
              </w:rPr>
            </w:pPr>
            <w:r w:rsidRPr="002A1DDB">
              <w:rPr>
                <w:rFonts w:ascii="標楷體" w:eastAsia="標楷體" w:hAnsi="標楷體" w:hint="eastAsia"/>
                <w:b/>
              </w:rPr>
              <w:t>新住民語</w:t>
            </w:r>
          </w:p>
          <w:p w:rsidR="0027799A" w:rsidRPr="002A1DDB" w:rsidRDefault="0027799A" w:rsidP="00CD4280">
            <w:pPr>
              <w:tabs>
                <w:tab w:val="left" w:pos="2145"/>
                <w:tab w:val="left" w:pos="4305"/>
              </w:tabs>
              <w:ind w:left="-15"/>
              <w:jc w:val="both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>（  ）越南語</w:t>
            </w:r>
          </w:p>
          <w:p w:rsidR="0027799A" w:rsidRPr="002A1DDB" w:rsidRDefault="0027799A" w:rsidP="00CD4280">
            <w:pPr>
              <w:tabs>
                <w:tab w:val="left" w:pos="2145"/>
                <w:tab w:val="left" w:pos="4305"/>
              </w:tabs>
              <w:ind w:left="-15"/>
              <w:jc w:val="both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>（  ）印尼語</w:t>
            </w:r>
          </w:p>
          <w:p w:rsidR="0027799A" w:rsidRPr="002A1DDB" w:rsidRDefault="0027799A" w:rsidP="00CD4280">
            <w:pPr>
              <w:tabs>
                <w:tab w:val="left" w:pos="2145"/>
                <w:tab w:val="left" w:pos="4305"/>
              </w:tabs>
              <w:ind w:left="-15"/>
              <w:jc w:val="both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>（  ）泰語</w:t>
            </w:r>
          </w:p>
          <w:p w:rsidR="0027799A" w:rsidRPr="002A1DDB" w:rsidRDefault="0027799A" w:rsidP="00CD4280">
            <w:pPr>
              <w:tabs>
                <w:tab w:val="left" w:pos="2145"/>
                <w:tab w:val="left" w:pos="4305"/>
              </w:tabs>
              <w:ind w:left="-15"/>
              <w:jc w:val="both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>（  ）柬埔寨語</w:t>
            </w:r>
          </w:p>
          <w:p w:rsidR="0027799A" w:rsidRPr="002A1DDB" w:rsidRDefault="0027799A" w:rsidP="00CD4280">
            <w:pPr>
              <w:tabs>
                <w:tab w:val="left" w:pos="2145"/>
                <w:tab w:val="left" w:pos="4305"/>
              </w:tabs>
              <w:ind w:left="-15"/>
              <w:jc w:val="both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>（  ）緬甸語</w:t>
            </w:r>
          </w:p>
          <w:p w:rsidR="0027799A" w:rsidRPr="002A1DDB" w:rsidRDefault="0027799A" w:rsidP="00CD4280">
            <w:pPr>
              <w:tabs>
                <w:tab w:val="left" w:pos="2145"/>
                <w:tab w:val="left" w:pos="4305"/>
              </w:tabs>
              <w:ind w:left="-15"/>
              <w:jc w:val="both"/>
              <w:rPr>
                <w:rFonts w:ascii="標楷體" w:eastAsia="標楷體" w:hAnsi="標楷體"/>
              </w:rPr>
            </w:pPr>
            <w:r w:rsidRPr="002A1DDB">
              <w:rPr>
                <w:rFonts w:ascii="標楷體" w:eastAsia="標楷體" w:hAnsi="標楷體" w:hint="eastAsia"/>
              </w:rPr>
              <w:t>（  ）馬來語</w:t>
            </w:r>
          </w:p>
          <w:p w:rsidR="003047E1" w:rsidRPr="002A1DDB" w:rsidRDefault="0027799A" w:rsidP="00CD4280">
            <w:pPr>
              <w:tabs>
                <w:tab w:val="left" w:pos="2145"/>
                <w:tab w:val="left" w:pos="4305"/>
              </w:tabs>
              <w:ind w:left="-15"/>
              <w:jc w:val="both"/>
              <w:rPr>
                <w:rFonts w:ascii="標楷體" w:eastAsia="標楷體" w:hAnsi="標楷體"/>
                <w:b/>
              </w:rPr>
            </w:pPr>
            <w:r w:rsidRPr="002A1DDB">
              <w:rPr>
                <w:rFonts w:ascii="標楷體" w:eastAsia="標楷體" w:hAnsi="標楷體" w:hint="eastAsia"/>
              </w:rPr>
              <w:t>（  ）菲律賓語</w:t>
            </w:r>
          </w:p>
        </w:tc>
      </w:tr>
      <w:tr w:rsidR="003047E1" w:rsidRPr="002A1DDB" w:rsidTr="00843BEC">
        <w:trPr>
          <w:trHeight w:val="994"/>
        </w:trPr>
        <w:tc>
          <w:tcPr>
            <w:tcW w:w="1268" w:type="dxa"/>
            <w:vAlign w:val="center"/>
          </w:tcPr>
          <w:p w:rsidR="003047E1" w:rsidRPr="002A1DDB" w:rsidRDefault="003047E1" w:rsidP="00843BEC">
            <w:pPr>
              <w:spacing w:beforeLines="50" w:before="180" w:line="24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2A1DDB">
              <w:rPr>
                <w:rFonts w:ascii="標楷體" w:eastAsia="標楷體" w:hAnsi="標楷體" w:hint="eastAsia"/>
                <w:sz w:val="28"/>
              </w:rPr>
              <w:t>學生選習</w:t>
            </w:r>
            <w:r w:rsidR="00CA6103" w:rsidRPr="002A1DDB">
              <w:rPr>
                <w:rFonts w:ascii="標楷體" w:eastAsia="標楷體" w:hAnsi="標楷體" w:hint="eastAsia"/>
                <w:sz w:val="28"/>
              </w:rPr>
              <w:t>語文</w:t>
            </w:r>
            <w:r w:rsidRPr="002A1DDB">
              <w:rPr>
                <w:rFonts w:ascii="標楷體" w:eastAsia="標楷體" w:hAnsi="標楷體" w:hint="eastAsia"/>
                <w:sz w:val="28"/>
              </w:rPr>
              <w:t>類別程度</w:t>
            </w:r>
          </w:p>
        </w:tc>
        <w:tc>
          <w:tcPr>
            <w:tcW w:w="9997" w:type="dxa"/>
            <w:gridSpan w:val="5"/>
            <w:vAlign w:val="center"/>
          </w:tcPr>
          <w:p w:rsidR="003047E1" w:rsidRPr="002A1DDB" w:rsidRDefault="003047E1" w:rsidP="0029445A">
            <w:pPr>
              <w:spacing w:beforeLines="50" w:before="180" w:line="24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2A1DDB">
              <w:rPr>
                <w:rFonts w:ascii="標楷體" w:eastAsia="標楷體" w:hAnsi="標楷體" w:hint="eastAsia"/>
                <w:sz w:val="28"/>
              </w:rPr>
              <w:t xml:space="preserve">(   )能聽              (   )能聽、說   </w:t>
            </w:r>
          </w:p>
          <w:p w:rsidR="003047E1" w:rsidRPr="002A1DDB" w:rsidRDefault="003047E1" w:rsidP="0029445A">
            <w:pPr>
              <w:spacing w:beforeLines="50" w:before="180" w:line="24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2A1DDB">
              <w:rPr>
                <w:rFonts w:ascii="標楷體" w:eastAsia="標楷體" w:hAnsi="標楷體" w:hint="eastAsia"/>
                <w:sz w:val="28"/>
              </w:rPr>
              <w:t>(   )能聽、說、讀      (   )完全不會</w:t>
            </w:r>
          </w:p>
        </w:tc>
      </w:tr>
      <w:tr w:rsidR="003047E1" w:rsidRPr="002A1DDB" w:rsidTr="00AA5C28">
        <w:trPr>
          <w:trHeight w:hRule="exact" w:val="1303"/>
        </w:trPr>
        <w:tc>
          <w:tcPr>
            <w:tcW w:w="1268" w:type="dxa"/>
            <w:vAlign w:val="center"/>
          </w:tcPr>
          <w:p w:rsidR="003047E1" w:rsidRPr="002A1DDB" w:rsidRDefault="003047E1" w:rsidP="0029445A">
            <w:pPr>
              <w:spacing w:beforeLines="50" w:before="180" w:line="32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2A1DDB">
              <w:rPr>
                <w:rFonts w:ascii="標楷體" w:eastAsia="標楷體" w:hAnsi="標楷體" w:hint="eastAsia"/>
                <w:sz w:val="28"/>
              </w:rPr>
              <w:t>家長使用的母語</w:t>
            </w:r>
          </w:p>
        </w:tc>
        <w:tc>
          <w:tcPr>
            <w:tcW w:w="9997" w:type="dxa"/>
            <w:gridSpan w:val="5"/>
            <w:vAlign w:val="center"/>
          </w:tcPr>
          <w:p w:rsidR="00AA5C28" w:rsidRPr="002A1DDB" w:rsidRDefault="00CD264A" w:rsidP="0029445A">
            <w:pPr>
              <w:spacing w:beforeLines="50" w:before="180" w:line="32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2A1DDB">
              <w:rPr>
                <w:rFonts w:ascii="標楷體" w:eastAsia="標楷體" w:hAnsi="標楷體" w:hint="eastAsia"/>
                <w:sz w:val="28"/>
              </w:rPr>
              <w:t>父</w:t>
            </w:r>
            <w:r w:rsidR="00AA5C28" w:rsidRPr="002A1DDB">
              <w:rPr>
                <w:rFonts w:ascii="標楷體" w:eastAsia="標楷體" w:hAnsi="標楷體" w:hint="eastAsia"/>
                <w:sz w:val="28"/>
              </w:rPr>
              <w:t>：</w:t>
            </w:r>
            <w:r w:rsidR="00843BEC" w:rsidRPr="002A1DDB">
              <w:rPr>
                <w:rFonts w:ascii="標楷體" w:eastAsia="標楷體" w:hAnsi="標楷體" w:hint="eastAsia"/>
                <w:sz w:val="28"/>
              </w:rPr>
              <w:t xml:space="preserve">                  </w:t>
            </w:r>
          </w:p>
          <w:p w:rsidR="00CD264A" w:rsidRPr="002A1DDB" w:rsidRDefault="00843BEC" w:rsidP="0029445A">
            <w:pPr>
              <w:spacing w:beforeLines="50" w:before="180" w:line="32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2A1DDB">
              <w:rPr>
                <w:rFonts w:ascii="標楷體" w:eastAsia="標楷體" w:hAnsi="標楷體" w:hint="eastAsia"/>
                <w:sz w:val="28"/>
              </w:rPr>
              <w:t>母</w:t>
            </w:r>
            <w:r w:rsidRPr="002A1DDB">
              <w:rPr>
                <w:rFonts w:ascii="新細明體" w:hAnsi="新細明體" w:hint="eastAsia"/>
                <w:sz w:val="28"/>
              </w:rPr>
              <w:t>：</w:t>
            </w:r>
          </w:p>
        </w:tc>
      </w:tr>
    </w:tbl>
    <w:p w:rsidR="0029445A" w:rsidRPr="002A1DDB" w:rsidRDefault="0029445A" w:rsidP="0029445A">
      <w:pPr>
        <w:spacing w:line="320" w:lineRule="exact"/>
        <w:jc w:val="both"/>
      </w:pPr>
      <w:r w:rsidRPr="002A1DDB">
        <w:rPr>
          <w:rFonts w:eastAsia="標楷體" w:hint="eastAsia"/>
        </w:rPr>
        <w:t>說明：</w:t>
      </w:r>
    </w:p>
    <w:p w:rsidR="0029445A" w:rsidRPr="002A1DDB" w:rsidRDefault="00BD20CD" w:rsidP="0029445A">
      <w:pPr>
        <w:numPr>
          <w:ilvl w:val="0"/>
          <w:numId w:val="1"/>
        </w:numPr>
        <w:spacing w:line="320" w:lineRule="exact"/>
        <w:jc w:val="both"/>
        <w:rPr>
          <w:rFonts w:ascii="標楷體" w:eastAsia="標楷體" w:hAnsi="標楷體"/>
        </w:rPr>
      </w:pPr>
      <w:r w:rsidRPr="002A1DDB">
        <w:rPr>
          <w:rFonts w:ascii="標楷體" w:eastAsia="標楷體" w:hAnsi="標楷體" w:hint="eastAsia"/>
        </w:rPr>
        <w:t>依據</w:t>
      </w:r>
      <w:r w:rsidR="00C34644" w:rsidRPr="002A1DDB">
        <w:rPr>
          <w:rFonts w:ascii="標楷體" w:eastAsia="標楷體" w:hAnsi="標楷體" w:hint="eastAsia"/>
        </w:rPr>
        <w:t>十二年國民基本教育</w:t>
      </w:r>
      <w:r w:rsidR="0068053D" w:rsidRPr="002A1DDB">
        <w:rPr>
          <w:rFonts w:ascii="標楷體" w:eastAsia="標楷體" w:hAnsi="標楷體" w:hint="eastAsia"/>
        </w:rPr>
        <w:t>課程綱要，國小一年級至六年級學生，應就閩南語、客家語、原住民族語</w:t>
      </w:r>
      <w:r w:rsidR="00466FDA" w:rsidRPr="002A1DDB">
        <w:rPr>
          <w:rFonts w:ascii="標楷體" w:eastAsia="標楷體" w:hAnsi="標楷體" w:hint="eastAsia"/>
        </w:rPr>
        <w:t>、</w:t>
      </w:r>
      <w:r w:rsidR="0027799A" w:rsidRPr="002A1DDB">
        <w:rPr>
          <w:rFonts w:ascii="標楷體" w:eastAsia="標楷體" w:hAnsi="標楷體" w:hint="eastAsia"/>
        </w:rPr>
        <w:t>新住民語</w:t>
      </w:r>
      <w:r w:rsidR="0068053D" w:rsidRPr="002A1DDB">
        <w:rPr>
          <w:rFonts w:ascii="標楷體" w:eastAsia="標楷體" w:hAnsi="標楷體" w:hint="eastAsia"/>
        </w:rPr>
        <w:t>等</w:t>
      </w:r>
      <w:r w:rsidR="0027799A" w:rsidRPr="002A1DDB">
        <w:rPr>
          <w:rFonts w:ascii="標楷體" w:eastAsia="標楷體" w:hAnsi="標楷體" w:hint="eastAsia"/>
        </w:rPr>
        <w:t>四</w:t>
      </w:r>
      <w:r w:rsidR="0068053D" w:rsidRPr="002A1DDB">
        <w:rPr>
          <w:rFonts w:ascii="標楷體" w:eastAsia="標楷體" w:hAnsi="標楷體" w:hint="eastAsia"/>
        </w:rPr>
        <w:t>種語</w:t>
      </w:r>
      <w:r w:rsidR="009B2FFF" w:rsidRPr="002A1DDB">
        <w:rPr>
          <w:rFonts w:ascii="標楷體" w:eastAsia="標楷體" w:hAnsi="標楷體" w:hint="eastAsia"/>
        </w:rPr>
        <w:t>文</w:t>
      </w:r>
      <w:r w:rsidR="0068053D" w:rsidRPr="002A1DDB">
        <w:rPr>
          <w:rFonts w:ascii="標楷體" w:eastAsia="標楷體" w:hAnsi="標楷體" w:hint="eastAsia"/>
        </w:rPr>
        <w:t>任選一種修習，國中則依學生意願自由選習。</w:t>
      </w:r>
    </w:p>
    <w:p w:rsidR="0029445A" w:rsidRPr="002A1DDB" w:rsidRDefault="0068053D" w:rsidP="0029445A">
      <w:pPr>
        <w:numPr>
          <w:ilvl w:val="0"/>
          <w:numId w:val="1"/>
        </w:numPr>
        <w:spacing w:line="320" w:lineRule="exact"/>
        <w:jc w:val="both"/>
        <w:rPr>
          <w:rFonts w:ascii="標楷體" w:eastAsia="標楷體" w:hAnsi="標楷體"/>
        </w:rPr>
      </w:pPr>
      <w:r w:rsidRPr="002A1DDB">
        <w:rPr>
          <w:rFonts w:ascii="標楷體" w:eastAsia="標楷體" w:hAnsi="標楷體" w:hint="eastAsia"/>
        </w:rPr>
        <w:t>本表</w:t>
      </w:r>
      <w:r w:rsidR="003A7008" w:rsidRPr="002A1DDB">
        <w:rPr>
          <w:rFonts w:ascii="標楷體" w:eastAsia="標楷體" w:hAnsi="標楷體" w:hint="eastAsia"/>
        </w:rPr>
        <w:t>係</w:t>
      </w:r>
      <w:r w:rsidRPr="002A1DDB">
        <w:rPr>
          <w:rFonts w:ascii="標楷體" w:eastAsia="標楷體" w:hAnsi="標楷體" w:hint="eastAsia"/>
        </w:rPr>
        <w:t>提供</w:t>
      </w:r>
      <w:r w:rsidR="00C34644" w:rsidRPr="00F518A8">
        <w:rPr>
          <w:rFonts w:ascii="標楷體" w:eastAsia="標楷體" w:hAnsi="標楷體" w:hint="eastAsia"/>
          <w:u w:val="single"/>
        </w:rPr>
        <w:t>1</w:t>
      </w:r>
      <w:r w:rsidR="0075009D">
        <w:rPr>
          <w:rFonts w:ascii="標楷體" w:eastAsia="標楷體" w:hAnsi="標楷體" w:hint="eastAsia"/>
          <w:u w:val="single"/>
        </w:rPr>
        <w:t>10</w:t>
      </w:r>
      <w:r w:rsidR="00C34644" w:rsidRPr="00F518A8">
        <w:rPr>
          <w:rFonts w:ascii="標楷體" w:eastAsia="標楷體" w:hAnsi="標楷體" w:hint="eastAsia"/>
          <w:u w:val="single"/>
        </w:rPr>
        <w:t>學年度</w:t>
      </w:r>
      <w:r w:rsidR="00F518A8">
        <w:rPr>
          <w:rFonts w:ascii="標楷體" w:eastAsia="標楷體" w:hAnsi="標楷體" w:hint="eastAsia"/>
          <w:u w:val="single"/>
        </w:rPr>
        <w:t>國小</w:t>
      </w:r>
      <w:r w:rsidR="00C34644" w:rsidRPr="00F518A8">
        <w:rPr>
          <w:rFonts w:ascii="標楷體" w:eastAsia="標楷體" w:hAnsi="標楷體" w:hint="eastAsia"/>
          <w:u w:val="single"/>
        </w:rPr>
        <w:t>新</w:t>
      </w:r>
      <w:r w:rsidR="003A7008" w:rsidRPr="00F518A8">
        <w:rPr>
          <w:rFonts w:ascii="標楷體" w:eastAsia="標楷體" w:hAnsi="標楷體" w:hint="eastAsia"/>
          <w:u w:val="single"/>
        </w:rPr>
        <w:t>生於報</w:t>
      </w:r>
      <w:r w:rsidR="00CD4280" w:rsidRPr="00F518A8">
        <w:rPr>
          <w:rFonts w:ascii="標楷體" w:eastAsia="標楷體" w:hAnsi="標楷體" w:hint="eastAsia"/>
          <w:u w:val="single"/>
        </w:rPr>
        <w:t>到</w:t>
      </w:r>
      <w:r w:rsidR="003A7008" w:rsidRPr="00F518A8">
        <w:rPr>
          <w:rFonts w:ascii="標楷體" w:eastAsia="標楷體" w:hAnsi="標楷體" w:hint="eastAsia"/>
          <w:u w:val="single"/>
        </w:rPr>
        <w:t>時</w:t>
      </w:r>
      <w:r w:rsidR="00F518A8" w:rsidRPr="00F518A8">
        <w:rPr>
          <w:rFonts w:ascii="標楷體" w:eastAsia="標楷體" w:hAnsi="標楷體" w:hint="eastAsia"/>
          <w:u w:val="single"/>
        </w:rPr>
        <w:t>及10</w:t>
      </w:r>
      <w:r w:rsidR="0075009D">
        <w:rPr>
          <w:rFonts w:ascii="標楷體" w:eastAsia="標楷體" w:hAnsi="標楷體" w:hint="eastAsia"/>
          <w:u w:val="single"/>
        </w:rPr>
        <w:t>9</w:t>
      </w:r>
      <w:r w:rsidR="00F518A8" w:rsidRPr="00F518A8">
        <w:rPr>
          <w:rFonts w:ascii="標楷體" w:eastAsia="標楷體" w:hAnsi="標楷體" w:hint="eastAsia"/>
          <w:u w:val="single"/>
        </w:rPr>
        <w:t>學年度</w:t>
      </w:r>
      <w:r w:rsidR="00CB0D3D">
        <w:rPr>
          <w:rFonts w:ascii="標楷體" w:eastAsia="標楷體" w:hAnsi="標楷體" w:hint="eastAsia"/>
          <w:u w:val="single"/>
        </w:rPr>
        <w:t>國小</w:t>
      </w:r>
      <w:r w:rsidR="00F518A8" w:rsidRPr="00F518A8">
        <w:rPr>
          <w:rFonts w:ascii="標楷體" w:eastAsia="標楷體" w:hAnsi="標楷體" w:hint="eastAsia"/>
          <w:u w:val="single"/>
        </w:rPr>
        <w:t>一</w:t>
      </w:r>
      <w:r w:rsidR="0075009D">
        <w:rPr>
          <w:rFonts w:ascii="標楷體" w:eastAsia="標楷體" w:hAnsi="標楷體" w:hint="eastAsia"/>
          <w:u w:val="single"/>
        </w:rPr>
        <w:t>二</w:t>
      </w:r>
      <w:r w:rsidR="00F518A8" w:rsidRPr="00F518A8">
        <w:rPr>
          <w:rFonts w:ascii="標楷體" w:eastAsia="標楷體" w:hAnsi="標楷體" w:hint="eastAsia"/>
          <w:u w:val="single"/>
        </w:rPr>
        <w:t>年級學生</w:t>
      </w:r>
      <w:r w:rsidR="00F518A8" w:rsidRPr="006D66B5">
        <w:rPr>
          <w:rFonts w:ascii="標楷體" w:eastAsia="標楷體" w:hAnsi="標楷體" w:hint="eastAsia"/>
          <w:u w:val="single"/>
        </w:rPr>
        <w:t>調</w:t>
      </w:r>
      <w:r w:rsidR="00F518A8" w:rsidRPr="00F518A8">
        <w:rPr>
          <w:rFonts w:ascii="標楷體" w:eastAsia="標楷體" w:hAnsi="標楷體" w:hint="eastAsia"/>
          <w:u w:val="single"/>
        </w:rPr>
        <w:t>查</w:t>
      </w:r>
      <w:r w:rsidR="00547B0D">
        <w:rPr>
          <w:rFonts w:ascii="標楷體" w:eastAsia="標楷體" w:hAnsi="標楷體" w:hint="eastAsia"/>
          <w:u w:val="single"/>
        </w:rPr>
        <w:t>使用</w:t>
      </w:r>
      <w:r w:rsidR="003A7008" w:rsidRPr="002A1DDB">
        <w:rPr>
          <w:rFonts w:ascii="標楷體" w:eastAsia="標楷體" w:hAnsi="標楷體" w:hint="eastAsia"/>
        </w:rPr>
        <w:t>，以提供</w:t>
      </w:r>
      <w:r w:rsidRPr="002A1DDB">
        <w:rPr>
          <w:rFonts w:ascii="標楷體" w:eastAsia="標楷體" w:hAnsi="標楷體" w:hint="eastAsia"/>
        </w:rPr>
        <w:t>學校開設本土語</w:t>
      </w:r>
      <w:r w:rsidR="00466FDA" w:rsidRPr="002A1DDB">
        <w:rPr>
          <w:rFonts w:ascii="標楷體" w:eastAsia="標楷體" w:hAnsi="標楷體" w:hint="eastAsia"/>
        </w:rPr>
        <w:t>文</w:t>
      </w:r>
      <w:r w:rsidR="0027799A" w:rsidRPr="002A1DDB">
        <w:rPr>
          <w:rFonts w:ascii="標楷體" w:eastAsia="標楷體" w:hAnsi="標楷體" w:hint="eastAsia"/>
        </w:rPr>
        <w:t>/新住民語</w:t>
      </w:r>
      <w:r w:rsidR="00466FDA" w:rsidRPr="002A1DDB">
        <w:rPr>
          <w:rFonts w:ascii="標楷體" w:eastAsia="標楷體" w:hAnsi="標楷體" w:hint="eastAsia"/>
        </w:rPr>
        <w:t>文</w:t>
      </w:r>
      <w:r w:rsidRPr="002A1DDB">
        <w:rPr>
          <w:rFonts w:ascii="標楷體" w:eastAsia="標楷體" w:hAnsi="標楷體" w:hint="eastAsia"/>
        </w:rPr>
        <w:t>課程</w:t>
      </w:r>
      <w:r w:rsidR="0066449C" w:rsidRPr="002A1DDB">
        <w:rPr>
          <w:rFonts w:ascii="標楷體" w:eastAsia="標楷體" w:hAnsi="標楷體" w:hint="eastAsia"/>
        </w:rPr>
        <w:t>類別</w:t>
      </w:r>
      <w:r w:rsidRPr="002A1DDB">
        <w:rPr>
          <w:rFonts w:ascii="標楷體" w:eastAsia="標楷體" w:hAnsi="標楷體" w:hint="eastAsia"/>
        </w:rPr>
        <w:t>之依據，</w:t>
      </w:r>
      <w:r w:rsidR="00466FDA" w:rsidRPr="002A1DDB">
        <w:rPr>
          <w:rFonts w:ascii="標楷體" w:eastAsia="標楷體" w:hAnsi="標楷體" w:hint="eastAsia"/>
        </w:rPr>
        <w:t>且以鼓勵持續學習同一種語文</w:t>
      </w:r>
      <w:r w:rsidR="003A7008" w:rsidRPr="002A1DDB">
        <w:rPr>
          <w:rFonts w:ascii="標楷體" w:eastAsia="標楷體" w:hAnsi="標楷體" w:hint="eastAsia"/>
        </w:rPr>
        <w:t>為原則，倘確有更換語</w:t>
      </w:r>
      <w:r w:rsidR="00466FDA" w:rsidRPr="002A1DDB">
        <w:rPr>
          <w:rFonts w:ascii="標楷體" w:eastAsia="標楷體" w:hAnsi="標楷體" w:hint="eastAsia"/>
        </w:rPr>
        <w:t>文</w:t>
      </w:r>
      <w:r w:rsidR="003A7008" w:rsidRPr="002A1DDB">
        <w:rPr>
          <w:rFonts w:ascii="標楷體" w:eastAsia="標楷體" w:hAnsi="標楷體" w:hint="eastAsia"/>
        </w:rPr>
        <w:t>類別之需求，應持續至少一年方得更換。</w:t>
      </w:r>
    </w:p>
    <w:p w:rsidR="00043EA6" w:rsidRPr="002A1DDB" w:rsidRDefault="00043EA6" w:rsidP="00466FDA">
      <w:pPr>
        <w:numPr>
          <w:ilvl w:val="0"/>
          <w:numId w:val="1"/>
        </w:numPr>
        <w:spacing w:line="320" w:lineRule="exact"/>
        <w:jc w:val="both"/>
        <w:rPr>
          <w:rFonts w:ascii="標楷體" w:eastAsia="標楷體" w:hAnsi="標楷體"/>
        </w:rPr>
      </w:pPr>
      <w:r w:rsidRPr="002A1DDB">
        <w:rPr>
          <w:rFonts w:ascii="標楷體" w:eastAsia="標楷體" w:hAnsi="標楷體" w:hint="eastAsia"/>
        </w:rPr>
        <w:t>依據十二年國民基本教育課程綱要總綱有關本土語文</w:t>
      </w:r>
      <w:r w:rsidR="00466FDA" w:rsidRPr="002A1DDB">
        <w:rPr>
          <w:rFonts w:ascii="標楷體" w:eastAsia="標楷體" w:hAnsi="標楷體" w:hint="eastAsia"/>
        </w:rPr>
        <w:t>/新住民語文</w:t>
      </w:r>
      <w:r w:rsidRPr="002A1DDB">
        <w:rPr>
          <w:rFonts w:ascii="標楷體" w:eastAsia="標楷體" w:hAnsi="標楷體" w:hint="eastAsia"/>
        </w:rPr>
        <w:t>課程之開課規定：「學校得依地區特性（如連江縣）及學校資源，開設閩南語文、客家語文、原住民族語文以外之本土語文供學生選習。</w:t>
      </w:r>
      <w:r w:rsidR="00466FDA" w:rsidRPr="002A1DDB">
        <w:rPr>
          <w:rFonts w:ascii="標楷體" w:eastAsia="標楷體" w:hAnsi="標楷體" w:hint="eastAsia"/>
        </w:rPr>
        <w:t xml:space="preserve"> 新住民語文課程的開設內容以來自東南亞地區的新住民語文為主。」</w:t>
      </w:r>
    </w:p>
    <w:p w:rsidR="008F7F2A" w:rsidRPr="002A1DDB" w:rsidRDefault="003A7008" w:rsidP="0029445A">
      <w:pPr>
        <w:numPr>
          <w:ilvl w:val="0"/>
          <w:numId w:val="1"/>
        </w:numPr>
        <w:spacing w:line="320" w:lineRule="exact"/>
        <w:jc w:val="both"/>
        <w:rPr>
          <w:rFonts w:ascii="標楷體" w:eastAsia="標楷體" w:hAnsi="標楷體"/>
        </w:rPr>
      </w:pPr>
      <w:r w:rsidRPr="002A1DDB">
        <w:rPr>
          <w:rFonts w:ascii="標楷體" w:eastAsia="標楷體" w:hAnsi="標楷體" w:hint="eastAsia"/>
        </w:rPr>
        <w:t>學校開課時，應視各類語</w:t>
      </w:r>
      <w:r w:rsidR="009B2FFF" w:rsidRPr="002A1DDB">
        <w:rPr>
          <w:rFonts w:ascii="標楷體" w:eastAsia="標楷體" w:hAnsi="標楷體" w:hint="eastAsia"/>
        </w:rPr>
        <w:t>文</w:t>
      </w:r>
      <w:r w:rsidRPr="002A1DDB">
        <w:rPr>
          <w:rFonts w:ascii="標楷體" w:eastAsia="標楷體" w:hAnsi="標楷體" w:hint="eastAsia"/>
        </w:rPr>
        <w:t>課程選習學生數，得以班群方式打破班級或年級界限，依學生選習語言類別編組；</w:t>
      </w:r>
      <w:r w:rsidR="008F7F2A" w:rsidRPr="002A1DDB">
        <w:rPr>
          <w:rFonts w:ascii="標楷體" w:eastAsia="標楷體" w:hAnsi="標楷體" w:hint="eastAsia"/>
        </w:rPr>
        <w:t>學生</w:t>
      </w:r>
      <w:r w:rsidR="0068053D" w:rsidRPr="002A1DDB">
        <w:rPr>
          <w:rFonts w:ascii="標楷體" w:eastAsia="標楷體" w:hAnsi="標楷體" w:hint="eastAsia"/>
        </w:rPr>
        <w:t>之</w:t>
      </w:r>
      <w:r w:rsidR="009B6A4B" w:rsidRPr="002A1DDB">
        <w:rPr>
          <w:rFonts w:ascii="標楷體" w:eastAsia="標楷體" w:hAnsi="標楷體" w:hint="eastAsia"/>
        </w:rPr>
        <w:t>學</w:t>
      </w:r>
      <w:r w:rsidR="0068053D" w:rsidRPr="002A1DDB">
        <w:rPr>
          <w:rFonts w:ascii="標楷體" w:eastAsia="標楷體" w:hAnsi="標楷體" w:hint="eastAsia"/>
        </w:rPr>
        <w:t>期成績，依其</w:t>
      </w:r>
      <w:r w:rsidR="007409F1" w:rsidRPr="002A1DDB">
        <w:rPr>
          <w:rFonts w:ascii="標楷體" w:eastAsia="標楷體" w:hAnsi="標楷體" w:hint="eastAsia"/>
        </w:rPr>
        <w:t>所</w:t>
      </w:r>
      <w:r w:rsidR="008F7F2A" w:rsidRPr="002A1DDB">
        <w:rPr>
          <w:rFonts w:ascii="標楷體" w:eastAsia="標楷體" w:hAnsi="標楷體" w:hint="eastAsia"/>
        </w:rPr>
        <w:t>選修</w:t>
      </w:r>
      <w:r w:rsidR="007409F1" w:rsidRPr="002A1DDB">
        <w:rPr>
          <w:rFonts w:ascii="標楷體" w:eastAsia="標楷體" w:hAnsi="標楷體" w:hint="eastAsia"/>
        </w:rPr>
        <w:t>語</w:t>
      </w:r>
      <w:r w:rsidR="009B2FFF" w:rsidRPr="002A1DDB">
        <w:rPr>
          <w:rFonts w:ascii="標楷體" w:eastAsia="標楷體" w:hAnsi="標楷體" w:hint="eastAsia"/>
        </w:rPr>
        <w:t>文</w:t>
      </w:r>
      <w:r w:rsidR="008F7F2A" w:rsidRPr="002A1DDB">
        <w:rPr>
          <w:rFonts w:ascii="標楷體" w:eastAsia="標楷體" w:hAnsi="標楷體" w:hint="eastAsia"/>
        </w:rPr>
        <w:t>成績</w:t>
      </w:r>
      <w:r w:rsidR="007409F1" w:rsidRPr="002A1DDB">
        <w:rPr>
          <w:rFonts w:ascii="標楷體" w:eastAsia="標楷體" w:hAnsi="標楷體" w:hint="eastAsia"/>
        </w:rPr>
        <w:t>做計算。</w:t>
      </w:r>
    </w:p>
    <w:p w:rsidR="0027612E" w:rsidRPr="002A1DDB" w:rsidRDefault="006D6587" w:rsidP="009B2FFF">
      <w:pPr>
        <w:numPr>
          <w:ilvl w:val="0"/>
          <w:numId w:val="1"/>
        </w:numPr>
        <w:spacing w:line="320" w:lineRule="exact"/>
        <w:jc w:val="both"/>
        <w:rPr>
          <w:rFonts w:ascii="標楷體" w:eastAsia="標楷體" w:hAnsi="標楷體"/>
          <w:color w:val="000000"/>
        </w:rPr>
      </w:pPr>
      <w:r w:rsidRPr="002A1DDB">
        <w:rPr>
          <w:rFonts w:ascii="標楷體" w:eastAsia="標楷體" w:hAnsi="標楷體" w:hint="eastAsia"/>
          <w:color w:val="000000"/>
        </w:rPr>
        <w:t>本表填寫完畢，並經家長同意簽章後，</w:t>
      </w:r>
      <w:r w:rsidR="003A7008" w:rsidRPr="002A1DDB">
        <w:rPr>
          <w:rFonts w:ascii="標楷體" w:eastAsia="標楷體" w:hAnsi="標楷體" w:hint="eastAsia"/>
          <w:color w:val="000000"/>
        </w:rPr>
        <w:t xml:space="preserve">請於 </w:t>
      </w:r>
      <w:r w:rsidR="004975A5">
        <w:rPr>
          <w:rFonts w:ascii="標楷體" w:eastAsia="標楷體" w:hAnsi="標楷體" w:hint="eastAsia"/>
          <w:color w:val="000000"/>
        </w:rPr>
        <w:t xml:space="preserve"> </w:t>
      </w:r>
      <w:r w:rsidR="003A7008" w:rsidRPr="002A1DDB">
        <w:rPr>
          <w:rFonts w:ascii="標楷體" w:eastAsia="標楷體" w:hAnsi="標楷體" w:hint="eastAsia"/>
          <w:color w:val="000000"/>
        </w:rPr>
        <w:t xml:space="preserve"> 月</w:t>
      </w:r>
      <w:r w:rsidR="004975A5">
        <w:rPr>
          <w:rFonts w:ascii="標楷體" w:eastAsia="標楷體" w:hAnsi="標楷體" w:hint="eastAsia"/>
          <w:color w:val="000000"/>
        </w:rPr>
        <w:t xml:space="preserve">   </w:t>
      </w:r>
      <w:r w:rsidR="003A7008" w:rsidRPr="002A1DDB">
        <w:rPr>
          <w:rFonts w:ascii="標楷體" w:eastAsia="標楷體" w:hAnsi="標楷體" w:hint="eastAsia"/>
          <w:color w:val="000000"/>
        </w:rPr>
        <w:t>日前</w:t>
      </w:r>
      <w:r w:rsidR="0029445A" w:rsidRPr="002A1DDB">
        <w:rPr>
          <w:rFonts w:ascii="標楷體" w:eastAsia="標楷體" w:hAnsi="標楷體" w:hint="eastAsia"/>
          <w:color w:val="000000"/>
        </w:rPr>
        <w:t>繳回各班級任老師</w:t>
      </w:r>
      <w:r w:rsidR="003A7008" w:rsidRPr="002A1DDB">
        <w:rPr>
          <w:rFonts w:ascii="標楷體" w:eastAsia="標楷體" w:hAnsi="標楷體" w:hint="eastAsia"/>
          <w:color w:val="000000"/>
        </w:rPr>
        <w:t>(或導師)</w:t>
      </w:r>
      <w:r w:rsidR="0029445A" w:rsidRPr="002A1DDB">
        <w:rPr>
          <w:rFonts w:ascii="標楷體" w:eastAsia="標楷體" w:hAnsi="標楷體" w:hint="eastAsia"/>
          <w:color w:val="000000"/>
        </w:rPr>
        <w:t>。</w:t>
      </w:r>
      <w:r w:rsidR="00943601" w:rsidRPr="002A1DDB">
        <w:rPr>
          <w:rFonts w:ascii="標楷體" w:eastAsia="標楷體" w:hAnsi="標楷體" w:hint="eastAsia"/>
          <w:b/>
          <w:bCs/>
          <w:color w:val="000000"/>
          <w:sz w:val="32"/>
        </w:rPr>
        <w:t xml:space="preserve"> </w:t>
      </w:r>
    </w:p>
    <w:p w:rsidR="0027612E" w:rsidRPr="0027612E" w:rsidRDefault="0027612E" w:rsidP="00956568">
      <w:pPr>
        <w:spacing w:line="320" w:lineRule="exact"/>
        <w:jc w:val="both"/>
        <w:rPr>
          <w:rFonts w:ascii="標楷體" w:eastAsia="標楷體" w:hAnsi="標楷體"/>
          <w:color w:val="000000"/>
        </w:rPr>
      </w:pPr>
    </w:p>
    <w:p w:rsidR="00910A7A" w:rsidRPr="009B2FFF" w:rsidRDefault="00943601" w:rsidP="0027612E">
      <w:pPr>
        <w:spacing w:line="320" w:lineRule="exact"/>
        <w:ind w:left="720"/>
        <w:jc w:val="both"/>
        <w:rPr>
          <w:rFonts w:ascii="標楷體" w:eastAsia="標楷體" w:hAnsi="標楷體"/>
          <w:color w:val="000000"/>
        </w:rPr>
      </w:pPr>
      <w:r w:rsidRPr="009B2FFF">
        <w:rPr>
          <w:rFonts w:ascii="標楷體" w:eastAsia="標楷體" w:hAnsi="標楷體" w:hint="eastAsia"/>
          <w:b/>
          <w:bCs/>
          <w:color w:val="000000"/>
          <w:sz w:val="32"/>
        </w:rPr>
        <w:t xml:space="preserve">  </w:t>
      </w:r>
      <w:r w:rsidR="0027612E">
        <w:rPr>
          <w:rFonts w:ascii="標楷體" w:eastAsia="標楷體" w:hAnsi="標楷體" w:hint="eastAsia"/>
          <w:b/>
          <w:bCs/>
          <w:color w:val="000000"/>
          <w:sz w:val="32"/>
        </w:rPr>
        <w:t xml:space="preserve">                               </w:t>
      </w:r>
      <w:r w:rsidR="0027612E" w:rsidRPr="005F2F74">
        <w:rPr>
          <w:rFonts w:ascii="標楷體" w:eastAsia="標楷體" w:hAnsi="標楷體" w:hint="eastAsia"/>
          <w:sz w:val="28"/>
        </w:rPr>
        <w:t>家長簽章</w:t>
      </w:r>
      <w:r w:rsidR="0027612E">
        <w:rPr>
          <w:rFonts w:ascii="新細明體" w:hAnsi="新細明體" w:hint="eastAsia"/>
          <w:sz w:val="28"/>
        </w:rPr>
        <w:t>：</w:t>
      </w:r>
      <w:r w:rsidR="0027612E">
        <w:rPr>
          <w:rFonts w:ascii="新細明體" w:hAnsi="新細明體" w:hint="eastAsia"/>
          <w:sz w:val="28"/>
          <w:u w:val="single"/>
        </w:rPr>
        <w:t xml:space="preserve">                  </w:t>
      </w:r>
      <w:r w:rsidRPr="009B2FFF">
        <w:rPr>
          <w:rFonts w:ascii="標楷體" w:eastAsia="標楷體" w:hAnsi="標楷體" w:hint="eastAsia"/>
          <w:b/>
          <w:bCs/>
          <w:color w:val="000000"/>
          <w:sz w:val="32"/>
        </w:rPr>
        <w:t xml:space="preserve">                                                                                                                            </w:t>
      </w:r>
    </w:p>
    <w:sectPr w:rsidR="00910A7A" w:rsidRPr="009B2FFF" w:rsidSect="00CD264A">
      <w:pgSz w:w="11906" w:h="16838"/>
      <w:pgMar w:top="1134" w:right="1134" w:bottom="14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E7B" w:rsidRDefault="00532E7B" w:rsidP="00464768">
      <w:r>
        <w:separator/>
      </w:r>
    </w:p>
  </w:endnote>
  <w:endnote w:type="continuationSeparator" w:id="0">
    <w:p w:rsidR="00532E7B" w:rsidRDefault="00532E7B" w:rsidP="00464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E7B" w:rsidRDefault="00532E7B" w:rsidP="00464768">
      <w:r>
        <w:separator/>
      </w:r>
    </w:p>
  </w:footnote>
  <w:footnote w:type="continuationSeparator" w:id="0">
    <w:p w:rsidR="00532E7B" w:rsidRDefault="00532E7B" w:rsidP="00464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73E14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04C7E1E"/>
    <w:multiLevelType w:val="hybridMultilevel"/>
    <w:tmpl w:val="68F4B874"/>
    <w:lvl w:ilvl="0" w:tplc="348EAD9A">
      <w:start w:val="10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7704D60"/>
    <w:multiLevelType w:val="hybridMultilevel"/>
    <w:tmpl w:val="8B7C75D6"/>
    <w:lvl w:ilvl="0" w:tplc="812E3EA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A066A3A">
      <w:start w:val="10"/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45A"/>
    <w:rsid w:val="000069C3"/>
    <w:rsid w:val="00020436"/>
    <w:rsid w:val="00043EA6"/>
    <w:rsid w:val="00072CE5"/>
    <w:rsid w:val="0007331A"/>
    <w:rsid w:val="000969C4"/>
    <w:rsid w:val="001060DE"/>
    <w:rsid w:val="001252BF"/>
    <w:rsid w:val="00141F35"/>
    <w:rsid w:val="0017775E"/>
    <w:rsid w:val="00192352"/>
    <w:rsid w:val="001924FC"/>
    <w:rsid w:val="00197885"/>
    <w:rsid w:val="001A08AB"/>
    <w:rsid w:val="001D7619"/>
    <w:rsid w:val="00203F32"/>
    <w:rsid w:val="0024774C"/>
    <w:rsid w:val="0027612E"/>
    <w:rsid w:val="0027799A"/>
    <w:rsid w:val="0029445A"/>
    <w:rsid w:val="002A1DDB"/>
    <w:rsid w:val="002A589B"/>
    <w:rsid w:val="002D3EE7"/>
    <w:rsid w:val="002E1AC5"/>
    <w:rsid w:val="002F3C5A"/>
    <w:rsid w:val="003047E1"/>
    <w:rsid w:val="00305DD8"/>
    <w:rsid w:val="00306E70"/>
    <w:rsid w:val="00316777"/>
    <w:rsid w:val="0036585D"/>
    <w:rsid w:val="00375FCE"/>
    <w:rsid w:val="003A7008"/>
    <w:rsid w:val="003E21C6"/>
    <w:rsid w:val="00400B95"/>
    <w:rsid w:val="00420AC3"/>
    <w:rsid w:val="004305AC"/>
    <w:rsid w:val="00436D5C"/>
    <w:rsid w:val="00437F9A"/>
    <w:rsid w:val="004442EE"/>
    <w:rsid w:val="00463CD0"/>
    <w:rsid w:val="00464768"/>
    <w:rsid w:val="00466FDA"/>
    <w:rsid w:val="004914B3"/>
    <w:rsid w:val="004934A7"/>
    <w:rsid w:val="00495370"/>
    <w:rsid w:val="00495394"/>
    <w:rsid w:val="004975A5"/>
    <w:rsid w:val="004C138C"/>
    <w:rsid w:val="004C7C8F"/>
    <w:rsid w:val="004D345B"/>
    <w:rsid w:val="004D728E"/>
    <w:rsid w:val="004F0789"/>
    <w:rsid w:val="004F2152"/>
    <w:rsid w:val="005035D1"/>
    <w:rsid w:val="0050403E"/>
    <w:rsid w:val="00532E7B"/>
    <w:rsid w:val="00535B37"/>
    <w:rsid w:val="00547103"/>
    <w:rsid w:val="00547B0D"/>
    <w:rsid w:val="005B4857"/>
    <w:rsid w:val="005E7F2C"/>
    <w:rsid w:val="005F2F74"/>
    <w:rsid w:val="0065322A"/>
    <w:rsid w:val="0066449C"/>
    <w:rsid w:val="0068053D"/>
    <w:rsid w:val="00692E86"/>
    <w:rsid w:val="006A1E08"/>
    <w:rsid w:val="006A7667"/>
    <w:rsid w:val="006D1723"/>
    <w:rsid w:val="006D5565"/>
    <w:rsid w:val="006D6587"/>
    <w:rsid w:val="006D66B5"/>
    <w:rsid w:val="007101BC"/>
    <w:rsid w:val="0072319A"/>
    <w:rsid w:val="00734F45"/>
    <w:rsid w:val="007409F1"/>
    <w:rsid w:val="0074250E"/>
    <w:rsid w:val="0075009D"/>
    <w:rsid w:val="007B09A9"/>
    <w:rsid w:val="007D329A"/>
    <w:rsid w:val="00810146"/>
    <w:rsid w:val="00827BB0"/>
    <w:rsid w:val="00840D3A"/>
    <w:rsid w:val="00843BEC"/>
    <w:rsid w:val="00852ACC"/>
    <w:rsid w:val="008675DB"/>
    <w:rsid w:val="008933D8"/>
    <w:rsid w:val="00897ABF"/>
    <w:rsid w:val="008D1F98"/>
    <w:rsid w:val="008E1EE9"/>
    <w:rsid w:val="008E232A"/>
    <w:rsid w:val="008F0F19"/>
    <w:rsid w:val="008F7F2A"/>
    <w:rsid w:val="009001CF"/>
    <w:rsid w:val="00910A7A"/>
    <w:rsid w:val="00943601"/>
    <w:rsid w:val="0094489D"/>
    <w:rsid w:val="00956568"/>
    <w:rsid w:val="00992DBD"/>
    <w:rsid w:val="009950DD"/>
    <w:rsid w:val="009B2FFF"/>
    <w:rsid w:val="009B6A4B"/>
    <w:rsid w:val="009B7A23"/>
    <w:rsid w:val="009C7FCA"/>
    <w:rsid w:val="009F7FB6"/>
    <w:rsid w:val="00A237C0"/>
    <w:rsid w:val="00A30475"/>
    <w:rsid w:val="00A52215"/>
    <w:rsid w:val="00AA06F2"/>
    <w:rsid w:val="00AA5C28"/>
    <w:rsid w:val="00AB058D"/>
    <w:rsid w:val="00AB47DD"/>
    <w:rsid w:val="00AD3B20"/>
    <w:rsid w:val="00AF342B"/>
    <w:rsid w:val="00B02B4F"/>
    <w:rsid w:val="00B070AE"/>
    <w:rsid w:val="00B35657"/>
    <w:rsid w:val="00B46255"/>
    <w:rsid w:val="00B77788"/>
    <w:rsid w:val="00BA3905"/>
    <w:rsid w:val="00BB7FBB"/>
    <w:rsid w:val="00BD20CD"/>
    <w:rsid w:val="00C02B0C"/>
    <w:rsid w:val="00C141CE"/>
    <w:rsid w:val="00C34644"/>
    <w:rsid w:val="00C364CF"/>
    <w:rsid w:val="00C37C52"/>
    <w:rsid w:val="00C62FBE"/>
    <w:rsid w:val="00C65D2D"/>
    <w:rsid w:val="00C70528"/>
    <w:rsid w:val="00C82F38"/>
    <w:rsid w:val="00CA6103"/>
    <w:rsid w:val="00CB0D3D"/>
    <w:rsid w:val="00CB1D81"/>
    <w:rsid w:val="00CC6AB6"/>
    <w:rsid w:val="00CD264A"/>
    <w:rsid w:val="00CD2C8C"/>
    <w:rsid w:val="00CD4280"/>
    <w:rsid w:val="00CD46ED"/>
    <w:rsid w:val="00CF04CA"/>
    <w:rsid w:val="00D11F6C"/>
    <w:rsid w:val="00D34E27"/>
    <w:rsid w:val="00D42437"/>
    <w:rsid w:val="00D56B27"/>
    <w:rsid w:val="00D72B20"/>
    <w:rsid w:val="00D76D05"/>
    <w:rsid w:val="00D90DFC"/>
    <w:rsid w:val="00E04FE4"/>
    <w:rsid w:val="00E33DCE"/>
    <w:rsid w:val="00EB0941"/>
    <w:rsid w:val="00ED5BE0"/>
    <w:rsid w:val="00EF2103"/>
    <w:rsid w:val="00F004D3"/>
    <w:rsid w:val="00F47713"/>
    <w:rsid w:val="00F518A8"/>
    <w:rsid w:val="00F76AB3"/>
    <w:rsid w:val="00F8555F"/>
    <w:rsid w:val="00F87769"/>
    <w:rsid w:val="00F902EB"/>
    <w:rsid w:val="00FC10B5"/>
    <w:rsid w:val="00FC4C69"/>
    <w:rsid w:val="00FD6097"/>
    <w:rsid w:val="00FD6A12"/>
    <w:rsid w:val="00FE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BE51C5"/>
  <w15:chartTrackingRefBased/>
  <w15:docId w15:val="{426C306B-FB4B-4F70-A3FF-F9D00A1E1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45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CF04CA"/>
    <w:rPr>
      <w:rFonts w:ascii="Calibri Light" w:hAnsi="Calibri Light"/>
      <w:sz w:val="18"/>
      <w:szCs w:val="18"/>
      <w:lang w:val="x-none" w:eastAsia="x-none"/>
    </w:rPr>
  </w:style>
  <w:style w:type="character" w:customStyle="1" w:styleId="a4">
    <w:name w:val="註解方塊文字 字元"/>
    <w:link w:val="a3"/>
    <w:rsid w:val="00CF04CA"/>
    <w:rPr>
      <w:rFonts w:ascii="Calibri Light" w:eastAsia="新細明體" w:hAnsi="Calibri Light" w:cs="Times New Roman"/>
      <w:kern w:val="2"/>
      <w:sz w:val="18"/>
      <w:szCs w:val="18"/>
    </w:rPr>
  </w:style>
  <w:style w:type="paragraph" w:styleId="a5">
    <w:name w:val="header"/>
    <w:basedOn w:val="a"/>
    <w:link w:val="a6"/>
    <w:rsid w:val="0046476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rsid w:val="00464768"/>
    <w:rPr>
      <w:kern w:val="2"/>
    </w:rPr>
  </w:style>
  <w:style w:type="paragraph" w:styleId="a7">
    <w:name w:val="footer"/>
    <w:basedOn w:val="a"/>
    <w:link w:val="a8"/>
    <w:rsid w:val="0046476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rsid w:val="00464768"/>
    <w:rPr>
      <w:kern w:val="2"/>
    </w:rPr>
  </w:style>
  <w:style w:type="paragraph" w:styleId="Web">
    <w:name w:val="Normal (Web)"/>
    <w:basedOn w:val="a"/>
    <w:uiPriority w:val="99"/>
    <w:unhideWhenUsed/>
    <w:rsid w:val="0050403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9">
    <w:name w:val="Table Grid"/>
    <w:basedOn w:val="a1"/>
    <w:rsid w:val="00E33D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6DC08-22C2-44A7-9B02-D284E1C7E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1646</Characters>
  <Application>Microsoft Office Word</Application>
  <DocSecurity>0</DocSecurity>
  <Lines>13</Lines>
  <Paragraphs>3</Paragraphs>
  <ScaleCrop>false</ScaleCrop>
  <Company>HOMGER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台南市    學校本土語言選修課程調查表（國小）</dc:title>
  <dc:subject/>
  <dc:creator>user</dc:creator>
  <cp:keywords/>
  <cp:lastModifiedBy>ws</cp:lastModifiedBy>
  <cp:revision>3</cp:revision>
  <cp:lastPrinted>2020-02-21T01:12:00Z</cp:lastPrinted>
  <dcterms:created xsi:type="dcterms:W3CDTF">2021-03-29T02:35:00Z</dcterms:created>
  <dcterms:modified xsi:type="dcterms:W3CDTF">2022-03-21T23:41:00Z</dcterms:modified>
</cp:coreProperties>
</file>